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90D0" w14:textId="03468E3C" w:rsidR="002A7EE3" w:rsidRPr="00DC459A" w:rsidRDefault="00484D17" w:rsidP="002A7EE3">
      <w:pPr>
        <w:rPr>
          <w:rFonts w:ascii="Times New Roman" w:hAnsi="Times New Roman" w:cs="Times New Roman"/>
          <w:b/>
          <w:bCs/>
          <w:sz w:val="24"/>
          <w:szCs w:val="24"/>
        </w:rPr>
      </w:pPr>
      <w:r>
        <w:rPr>
          <w:rFonts w:ascii="Times New Roman" w:hAnsi="Times New Roman" w:cs="Times New Roman"/>
          <w:b/>
          <w:bCs/>
          <w:sz w:val="24"/>
          <w:szCs w:val="24"/>
        </w:rPr>
        <w:t xml:space="preserve">Development </w:t>
      </w:r>
      <w:r w:rsidR="00D802E9">
        <w:rPr>
          <w:rFonts w:ascii="Times New Roman" w:hAnsi="Times New Roman" w:cs="Times New Roman"/>
          <w:b/>
          <w:bCs/>
          <w:sz w:val="24"/>
          <w:szCs w:val="24"/>
        </w:rPr>
        <w:t>Director</w:t>
      </w:r>
    </w:p>
    <w:p w14:paraId="00A462AB"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Oak Grove Lutheran School</w:t>
      </w:r>
    </w:p>
    <w:p w14:paraId="3D69EB33" w14:textId="5D2E6BAF" w:rsidR="002A7EE3" w:rsidRPr="00DC459A" w:rsidRDefault="002A7EE3" w:rsidP="002A7EE3">
      <w:pPr>
        <w:rPr>
          <w:rFonts w:ascii="Times New Roman" w:hAnsi="Times New Roman" w:cs="Times New Roman"/>
          <w:b/>
          <w:bCs/>
          <w:sz w:val="24"/>
          <w:szCs w:val="24"/>
        </w:rPr>
      </w:pPr>
      <w:r>
        <w:rPr>
          <w:rFonts w:ascii="Times New Roman" w:hAnsi="Times New Roman" w:cs="Times New Roman"/>
          <w:b/>
          <w:bCs/>
          <w:sz w:val="24"/>
          <w:szCs w:val="24"/>
        </w:rPr>
        <w:t>Summer 2025</w:t>
      </w:r>
      <w:r w:rsidRPr="00DC459A">
        <w:rPr>
          <w:rFonts w:ascii="Times New Roman" w:hAnsi="Times New Roman" w:cs="Times New Roman"/>
          <w:b/>
          <w:bCs/>
          <w:sz w:val="24"/>
          <w:szCs w:val="24"/>
        </w:rPr>
        <w:t xml:space="preserve"> </w:t>
      </w:r>
    </w:p>
    <w:p w14:paraId="2370DC65" w14:textId="77777777" w:rsidR="002A7EE3" w:rsidRPr="001A2328" w:rsidRDefault="002A7EE3" w:rsidP="002A7EE3">
      <w:pPr>
        <w:rPr>
          <w:rFonts w:ascii="Times New Roman" w:hAnsi="Times New Roman" w:cs="Times New Roman"/>
          <w:sz w:val="24"/>
          <w:szCs w:val="24"/>
        </w:rPr>
      </w:pPr>
    </w:p>
    <w:p w14:paraId="3BC3DDF7" w14:textId="2364C14C" w:rsidR="002A7EE3" w:rsidRPr="001A2328" w:rsidRDefault="002A7EE3" w:rsidP="002A7EE3">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JOB TITLE:  </w:t>
      </w:r>
      <w:r w:rsidRPr="001A2328">
        <w:rPr>
          <w:rFonts w:ascii="Times New Roman" w:hAnsi="Times New Roman" w:cs="Times New Roman"/>
          <w:sz w:val="24"/>
          <w:szCs w:val="24"/>
        </w:rPr>
        <w:tab/>
      </w:r>
      <w:r w:rsidR="00D802E9">
        <w:rPr>
          <w:rFonts w:ascii="Times New Roman" w:hAnsi="Times New Roman" w:cs="Times New Roman"/>
          <w:sz w:val="24"/>
          <w:szCs w:val="24"/>
        </w:rPr>
        <w:t>Director of Development</w:t>
      </w:r>
    </w:p>
    <w:p w14:paraId="64272D50" w14:textId="3E18D150" w:rsidR="002A7EE3" w:rsidRPr="001A2328" w:rsidRDefault="002A7EE3" w:rsidP="002A7EE3">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REPORTS TO: </w:t>
      </w:r>
      <w:r w:rsidRPr="001A2328">
        <w:rPr>
          <w:rFonts w:ascii="Times New Roman" w:hAnsi="Times New Roman" w:cs="Times New Roman"/>
          <w:sz w:val="24"/>
          <w:szCs w:val="24"/>
        </w:rPr>
        <w:tab/>
      </w:r>
      <w:r w:rsidR="00D802E9">
        <w:rPr>
          <w:rFonts w:ascii="Times New Roman" w:hAnsi="Times New Roman" w:cs="Times New Roman"/>
          <w:sz w:val="24"/>
          <w:szCs w:val="24"/>
        </w:rPr>
        <w:t>President</w:t>
      </w:r>
      <w:r>
        <w:rPr>
          <w:rFonts w:ascii="Times New Roman" w:hAnsi="Times New Roman" w:cs="Times New Roman"/>
          <w:sz w:val="24"/>
          <w:szCs w:val="24"/>
        </w:rPr>
        <w:t xml:space="preserve"> </w:t>
      </w:r>
    </w:p>
    <w:p w14:paraId="4E023512" w14:textId="551B6379" w:rsidR="002A7EE3" w:rsidRPr="001A2328" w:rsidRDefault="002A7EE3" w:rsidP="002A7EE3">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REVIEWED: </w:t>
      </w:r>
      <w:r w:rsidRPr="001A2328">
        <w:rPr>
          <w:rFonts w:ascii="Times New Roman" w:hAnsi="Times New Roman" w:cs="Times New Roman"/>
          <w:sz w:val="24"/>
          <w:szCs w:val="24"/>
        </w:rPr>
        <w:tab/>
      </w:r>
      <w:r>
        <w:rPr>
          <w:rFonts w:ascii="Times New Roman" w:hAnsi="Times New Roman" w:cs="Times New Roman"/>
          <w:sz w:val="24"/>
          <w:szCs w:val="24"/>
        </w:rPr>
        <w:t>July 2025</w:t>
      </w:r>
    </w:p>
    <w:p w14:paraId="45BAD9AB" w14:textId="77777777" w:rsidR="002A7EE3" w:rsidRPr="001A2328" w:rsidRDefault="002A7EE3" w:rsidP="002A7EE3">
      <w:pPr>
        <w:tabs>
          <w:tab w:val="left" w:pos="1620"/>
        </w:tabs>
        <w:rPr>
          <w:rFonts w:ascii="Times New Roman" w:hAnsi="Times New Roman" w:cs="Times New Roman"/>
          <w:sz w:val="24"/>
          <w:szCs w:val="24"/>
        </w:rPr>
      </w:pPr>
    </w:p>
    <w:p w14:paraId="2C3D3EB4"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PREAMBLE</w:t>
      </w:r>
    </w:p>
    <w:p w14:paraId="449B411A" w14:textId="77777777" w:rsidR="002A7EE3" w:rsidRDefault="002A7EE3" w:rsidP="002A7EE3">
      <w:pPr>
        <w:rPr>
          <w:rFonts w:ascii="Times New Roman" w:hAnsi="Times New Roman" w:cs="Times New Roman"/>
          <w:sz w:val="24"/>
          <w:szCs w:val="24"/>
        </w:rPr>
      </w:pPr>
      <w:r w:rsidRPr="001A2328">
        <w:rPr>
          <w:rFonts w:ascii="Times New Roman" w:hAnsi="Times New Roman" w:cs="Times New Roman"/>
          <w:sz w:val="24"/>
          <w:szCs w:val="24"/>
        </w:rPr>
        <w:t>All employees at Oak Grove Lutheran School impact the lives of the young people.</w:t>
      </w:r>
      <w:r>
        <w:rPr>
          <w:rFonts w:ascii="Times New Roman" w:hAnsi="Times New Roman" w:cs="Times New Roman"/>
          <w:sz w:val="24"/>
          <w:szCs w:val="24"/>
        </w:rPr>
        <w:t xml:space="preserve"> </w:t>
      </w:r>
      <w:r w:rsidRPr="001A2328">
        <w:rPr>
          <w:rFonts w:ascii="Times New Roman" w:hAnsi="Times New Roman" w:cs="Times New Roman"/>
          <w:sz w:val="24"/>
          <w:szCs w:val="24"/>
        </w:rPr>
        <w:t>Therefore, all employees are expected to embrace the mission of Oak Grove Lutheran School</w:t>
      </w:r>
      <w:r>
        <w:rPr>
          <w:rFonts w:ascii="Times New Roman" w:hAnsi="Times New Roman" w:cs="Times New Roman"/>
          <w:sz w:val="24"/>
          <w:szCs w:val="24"/>
        </w:rPr>
        <w:t xml:space="preserve">, to </w:t>
      </w:r>
      <w:r w:rsidRPr="001A2328">
        <w:rPr>
          <w:rFonts w:ascii="Times New Roman" w:hAnsi="Times New Roman" w:cs="Times New Roman"/>
          <w:sz w:val="24"/>
          <w:szCs w:val="24"/>
        </w:rPr>
        <w:t>serve as role models for Christian faith development</w:t>
      </w:r>
      <w:r>
        <w:rPr>
          <w:rFonts w:ascii="Times New Roman" w:hAnsi="Times New Roman" w:cs="Times New Roman"/>
          <w:sz w:val="24"/>
          <w:szCs w:val="24"/>
        </w:rPr>
        <w:t xml:space="preserve"> from a Lutheran perspective</w:t>
      </w:r>
      <w:r w:rsidRPr="001A2328">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1A2328">
        <w:rPr>
          <w:rFonts w:ascii="Times New Roman" w:hAnsi="Times New Roman" w:cs="Times New Roman"/>
          <w:sz w:val="24"/>
          <w:szCs w:val="24"/>
        </w:rPr>
        <w:t xml:space="preserve">interact </w:t>
      </w:r>
      <w:r>
        <w:rPr>
          <w:rFonts w:ascii="Times New Roman" w:hAnsi="Times New Roman" w:cs="Times New Roman"/>
          <w:sz w:val="24"/>
          <w:szCs w:val="24"/>
        </w:rPr>
        <w:t>with</w:t>
      </w:r>
      <w:r w:rsidRPr="001A2328">
        <w:rPr>
          <w:rFonts w:ascii="Times New Roman" w:hAnsi="Times New Roman" w:cs="Times New Roman"/>
          <w:sz w:val="24"/>
          <w:szCs w:val="24"/>
        </w:rPr>
        <w:t xml:space="preserve"> each other</w:t>
      </w:r>
      <w:r>
        <w:rPr>
          <w:rFonts w:ascii="Times New Roman" w:hAnsi="Times New Roman" w:cs="Times New Roman"/>
          <w:sz w:val="24"/>
          <w:szCs w:val="24"/>
        </w:rPr>
        <w:t xml:space="preserve"> in a respectful manner</w:t>
      </w:r>
      <w:r w:rsidRPr="001A2328">
        <w:rPr>
          <w:rFonts w:ascii="Times New Roman" w:hAnsi="Times New Roman" w:cs="Times New Roman"/>
          <w:sz w:val="24"/>
          <w:szCs w:val="24"/>
        </w:rPr>
        <w:t xml:space="preserve">, and </w:t>
      </w:r>
      <w:r>
        <w:rPr>
          <w:rFonts w:ascii="Times New Roman" w:hAnsi="Times New Roman" w:cs="Times New Roman"/>
          <w:sz w:val="24"/>
          <w:szCs w:val="24"/>
        </w:rPr>
        <w:t>to conduct themselves with integrity.</w:t>
      </w:r>
    </w:p>
    <w:p w14:paraId="131D67C0" w14:textId="77777777" w:rsidR="002A7EE3" w:rsidRDefault="002A7EE3" w:rsidP="002A7EE3">
      <w:pPr>
        <w:rPr>
          <w:rFonts w:ascii="Times New Roman" w:hAnsi="Times New Roman" w:cs="Times New Roman"/>
          <w:sz w:val="24"/>
          <w:szCs w:val="24"/>
        </w:rPr>
      </w:pPr>
    </w:p>
    <w:p w14:paraId="6A21FA67"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 xml:space="preserve">SUMMARY </w:t>
      </w:r>
    </w:p>
    <w:p w14:paraId="34903076" w14:textId="77777777" w:rsidR="002A7EE3" w:rsidRPr="005B4463" w:rsidRDefault="002A7EE3" w:rsidP="002A7EE3">
      <w:pPr>
        <w:rPr>
          <w:rFonts w:ascii="Times New Roman" w:hAnsi="Times New Roman" w:cs="Times New Roman"/>
          <w:spacing w:val="-4"/>
          <w:sz w:val="24"/>
          <w:szCs w:val="24"/>
        </w:rPr>
      </w:pPr>
      <w:r w:rsidRPr="005B4463">
        <w:rPr>
          <w:rFonts w:ascii="Times New Roman" w:hAnsi="Times New Roman" w:cs="Times New Roman"/>
          <w:spacing w:val="-4"/>
          <w:sz w:val="24"/>
          <w:szCs w:val="24"/>
        </w:rPr>
        <w:t xml:space="preserve">Oak Grove Lutheran School opened in 1906 as the Oak Grove Lutheran Ladies Seminary, a high school for girls. Boys joined the student body in 1926. Today, Oak Grove serves </w:t>
      </w:r>
      <w:r>
        <w:rPr>
          <w:rFonts w:ascii="Times New Roman" w:hAnsi="Times New Roman" w:cs="Times New Roman"/>
          <w:spacing w:val="-4"/>
          <w:sz w:val="24"/>
          <w:szCs w:val="24"/>
        </w:rPr>
        <w:t>more than</w:t>
      </w:r>
      <w:r w:rsidRPr="005B4463">
        <w:rPr>
          <w:rFonts w:ascii="Times New Roman" w:hAnsi="Times New Roman" w:cs="Times New Roman"/>
          <w:spacing w:val="-4"/>
          <w:sz w:val="24"/>
          <w:szCs w:val="24"/>
        </w:rPr>
        <w:t xml:space="preserve"> 730 students from preschool through grade 12 and their families on two campuses in Fargo. The historic North Campus welcomes students in grades 6 through 12. The South Campus starts the educational experience for many children, opening doors for students from preschool through grade 5.</w:t>
      </w:r>
    </w:p>
    <w:p w14:paraId="1AA0000D" w14:textId="77777777" w:rsidR="002A7EE3" w:rsidRDefault="002A7EE3" w:rsidP="002A7EE3">
      <w:pPr>
        <w:rPr>
          <w:rFonts w:ascii="Times New Roman" w:hAnsi="Times New Roman" w:cs="Times New Roman"/>
          <w:sz w:val="24"/>
          <w:szCs w:val="24"/>
        </w:rPr>
      </w:pPr>
    </w:p>
    <w:p w14:paraId="072EBCC1" w14:textId="77777777" w:rsidR="002A7EE3" w:rsidRDefault="002A7EE3" w:rsidP="002A7EE3">
      <w:pPr>
        <w:rPr>
          <w:rFonts w:ascii="Times New Roman" w:hAnsi="Times New Roman" w:cs="Times New Roman"/>
          <w:sz w:val="24"/>
          <w:szCs w:val="24"/>
        </w:rPr>
      </w:pPr>
      <w:r>
        <w:rPr>
          <w:rFonts w:ascii="Times New Roman" w:hAnsi="Times New Roman" w:cs="Times New Roman"/>
          <w:sz w:val="24"/>
          <w:szCs w:val="24"/>
        </w:rPr>
        <w:t>Oak Grove has been accredited continuously since 1926 by Cognia and its predecessor agencies. The school is approved by the North Dakota Department of Public Instruction.</w:t>
      </w:r>
    </w:p>
    <w:p w14:paraId="270BFD46" w14:textId="77777777" w:rsidR="002A7EE3" w:rsidRDefault="002A7EE3" w:rsidP="002A7EE3">
      <w:pPr>
        <w:rPr>
          <w:rFonts w:ascii="Times New Roman" w:hAnsi="Times New Roman" w:cs="Times New Roman"/>
          <w:sz w:val="24"/>
          <w:szCs w:val="24"/>
        </w:rPr>
      </w:pPr>
    </w:p>
    <w:p w14:paraId="12003302" w14:textId="77777777" w:rsidR="002A7EE3"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The governing body is the Oak Grove Lutheran School Board of Regents. The board, in turn, assigns day-to-day operational responsibility to the President. Oak Grove operates in harmony with the faith and confessions of the Evangelical Lutheran Church in America (ELCA), the nation’s largest Lutheran denomination. </w:t>
      </w:r>
    </w:p>
    <w:p w14:paraId="2CB19FA1" w14:textId="77777777" w:rsidR="002A7EE3" w:rsidRDefault="002A7EE3" w:rsidP="002A7EE3">
      <w:pPr>
        <w:rPr>
          <w:rFonts w:ascii="Times New Roman" w:hAnsi="Times New Roman" w:cs="Times New Roman"/>
          <w:sz w:val="24"/>
          <w:szCs w:val="24"/>
        </w:rPr>
      </w:pPr>
    </w:p>
    <w:p w14:paraId="3A22F5C8" w14:textId="77777777" w:rsidR="00E93629" w:rsidRPr="00E93629" w:rsidRDefault="00E93629" w:rsidP="002A7EE3">
      <w:pPr>
        <w:rPr>
          <w:rFonts w:ascii="Times New Roman" w:hAnsi="Times New Roman" w:cs="Times New Roman"/>
          <w:b/>
          <w:bCs/>
          <w:sz w:val="24"/>
          <w:szCs w:val="24"/>
        </w:rPr>
      </w:pPr>
      <w:r w:rsidRPr="00E93629">
        <w:rPr>
          <w:rFonts w:ascii="Times New Roman" w:hAnsi="Times New Roman" w:cs="Times New Roman"/>
          <w:b/>
          <w:bCs/>
          <w:sz w:val="24"/>
          <w:szCs w:val="24"/>
        </w:rPr>
        <w:t>POSITION</w:t>
      </w:r>
    </w:p>
    <w:p w14:paraId="3545BD67" w14:textId="587542A0" w:rsidR="002A7EE3" w:rsidRDefault="00E93629" w:rsidP="002A7EE3">
      <w:pPr>
        <w:rPr>
          <w:rFonts w:ascii="Times New Roman" w:hAnsi="Times New Roman" w:cs="Times New Roman"/>
          <w:sz w:val="24"/>
          <w:szCs w:val="24"/>
        </w:rPr>
      </w:pPr>
      <w:r>
        <w:rPr>
          <w:rFonts w:ascii="Times New Roman" w:hAnsi="Times New Roman" w:cs="Times New Roman"/>
          <w:sz w:val="24"/>
          <w:szCs w:val="24"/>
        </w:rPr>
        <w:t xml:space="preserve">Oak Grove seeks a </w:t>
      </w:r>
      <w:r w:rsidR="0054220A">
        <w:rPr>
          <w:rFonts w:ascii="Times New Roman" w:hAnsi="Times New Roman" w:cs="Times New Roman"/>
          <w:sz w:val="24"/>
          <w:szCs w:val="24"/>
        </w:rPr>
        <w:t>Director of Development</w:t>
      </w:r>
      <w:r w:rsidR="002A7EE3">
        <w:rPr>
          <w:rFonts w:ascii="Times New Roman" w:hAnsi="Times New Roman" w:cs="Times New Roman"/>
          <w:sz w:val="24"/>
          <w:szCs w:val="24"/>
        </w:rPr>
        <w:t xml:space="preserve"> </w:t>
      </w:r>
      <w:r>
        <w:rPr>
          <w:rFonts w:ascii="Times New Roman" w:hAnsi="Times New Roman" w:cs="Times New Roman"/>
          <w:sz w:val="24"/>
          <w:szCs w:val="24"/>
        </w:rPr>
        <w:t xml:space="preserve">to </w:t>
      </w:r>
      <w:r w:rsidR="00484D17">
        <w:rPr>
          <w:rFonts w:ascii="Times New Roman" w:hAnsi="Times New Roman" w:cs="Times New Roman"/>
          <w:sz w:val="24"/>
          <w:szCs w:val="24"/>
        </w:rPr>
        <w:t>lea</w:t>
      </w:r>
      <w:r>
        <w:rPr>
          <w:rFonts w:ascii="Times New Roman" w:hAnsi="Times New Roman" w:cs="Times New Roman"/>
          <w:sz w:val="24"/>
          <w:szCs w:val="24"/>
        </w:rPr>
        <w:t xml:space="preserve">d </w:t>
      </w:r>
      <w:r w:rsidR="0054220A">
        <w:rPr>
          <w:rFonts w:ascii="Times New Roman" w:hAnsi="Times New Roman" w:cs="Times New Roman"/>
          <w:sz w:val="24"/>
          <w:szCs w:val="24"/>
        </w:rPr>
        <w:t xml:space="preserve">comprehensive fundraising </w:t>
      </w:r>
      <w:r w:rsidR="00484D17">
        <w:rPr>
          <w:rFonts w:ascii="Times New Roman" w:hAnsi="Times New Roman" w:cs="Times New Roman"/>
          <w:sz w:val="24"/>
          <w:szCs w:val="24"/>
        </w:rPr>
        <w:t>efforts</w:t>
      </w:r>
      <w:r w:rsidR="0054220A">
        <w:rPr>
          <w:rFonts w:ascii="Times New Roman" w:hAnsi="Times New Roman" w:cs="Times New Roman"/>
          <w:sz w:val="24"/>
          <w:szCs w:val="24"/>
        </w:rPr>
        <w:t xml:space="preserve"> </w:t>
      </w:r>
      <w:r>
        <w:rPr>
          <w:rFonts w:ascii="Times New Roman" w:hAnsi="Times New Roman" w:cs="Times New Roman"/>
          <w:sz w:val="24"/>
          <w:szCs w:val="24"/>
        </w:rPr>
        <w:t xml:space="preserve">for the school and affiliated Oak Grove Lutheran School Foundation. These efforts include development strategy, </w:t>
      </w:r>
      <w:r w:rsidR="0054220A">
        <w:rPr>
          <w:rFonts w:ascii="Times New Roman" w:hAnsi="Times New Roman" w:cs="Times New Roman"/>
          <w:sz w:val="24"/>
          <w:szCs w:val="24"/>
        </w:rPr>
        <w:t xml:space="preserve">major gifts, planned </w:t>
      </w:r>
      <w:proofErr w:type="gramStart"/>
      <w:r w:rsidR="0054220A">
        <w:rPr>
          <w:rFonts w:ascii="Times New Roman" w:hAnsi="Times New Roman" w:cs="Times New Roman"/>
          <w:sz w:val="24"/>
          <w:szCs w:val="24"/>
        </w:rPr>
        <w:t>giving</w:t>
      </w:r>
      <w:proofErr w:type="gramEnd"/>
      <w:r w:rsidR="0054220A">
        <w:rPr>
          <w:rFonts w:ascii="Times New Roman" w:hAnsi="Times New Roman" w:cs="Times New Roman"/>
          <w:sz w:val="24"/>
          <w:szCs w:val="24"/>
        </w:rPr>
        <w:t xml:space="preserve">, annual fund, </w:t>
      </w:r>
      <w:r w:rsidR="00484D17">
        <w:rPr>
          <w:rFonts w:ascii="Times New Roman" w:hAnsi="Times New Roman" w:cs="Times New Roman"/>
          <w:sz w:val="24"/>
          <w:szCs w:val="24"/>
        </w:rPr>
        <w:t>donor stewardship, alumni affairs and related areas</w:t>
      </w:r>
      <w:r w:rsidR="002A7EE3">
        <w:rPr>
          <w:rFonts w:ascii="Times New Roman" w:hAnsi="Times New Roman" w:cs="Times New Roman"/>
          <w:sz w:val="24"/>
          <w:szCs w:val="24"/>
        </w:rPr>
        <w:t>.</w:t>
      </w:r>
      <w:r w:rsidR="00D8407D">
        <w:rPr>
          <w:rFonts w:ascii="Times New Roman" w:hAnsi="Times New Roman" w:cs="Times New Roman"/>
          <w:sz w:val="24"/>
          <w:szCs w:val="24"/>
        </w:rPr>
        <w:t xml:space="preserve"> Additionally, the Director of Development is responsible for setting assessment metrics, analyzing fundraising data and </w:t>
      </w:r>
      <w:r w:rsidR="003C1384">
        <w:rPr>
          <w:rFonts w:ascii="Times New Roman" w:hAnsi="Times New Roman" w:cs="Times New Roman"/>
          <w:sz w:val="24"/>
          <w:szCs w:val="24"/>
        </w:rPr>
        <w:t>providing regular reports</w:t>
      </w:r>
      <w:r w:rsidR="00D8407D">
        <w:rPr>
          <w:rFonts w:ascii="Times New Roman" w:hAnsi="Times New Roman" w:cs="Times New Roman"/>
          <w:sz w:val="24"/>
          <w:szCs w:val="24"/>
        </w:rPr>
        <w:t xml:space="preserve"> to the Oak Grove Lutheran School Board of Regents and the Oak Grove Lutheran School Foundation Board of Trustees.</w:t>
      </w:r>
    </w:p>
    <w:p w14:paraId="4F7FF10F" w14:textId="77777777" w:rsidR="002A7EE3" w:rsidRDefault="002A7EE3" w:rsidP="002A7EE3">
      <w:pPr>
        <w:rPr>
          <w:rFonts w:ascii="Times New Roman" w:hAnsi="Times New Roman" w:cs="Times New Roman"/>
          <w:sz w:val="24"/>
          <w:szCs w:val="24"/>
        </w:rPr>
      </w:pPr>
    </w:p>
    <w:p w14:paraId="7A4FA1B7" w14:textId="77777777" w:rsidR="002A7EE3" w:rsidRPr="00BA4F14" w:rsidRDefault="002A7EE3" w:rsidP="002A7EE3">
      <w:pPr>
        <w:rPr>
          <w:rFonts w:ascii="Times New Roman" w:hAnsi="Times New Roman" w:cs="Times New Roman"/>
          <w:b/>
          <w:bCs/>
          <w:sz w:val="24"/>
          <w:szCs w:val="24"/>
        </w:rPr>
      </w:pPr>
      <w:r>
        <w:rPr>
          <w:rFonts w:ascii="Times New Roman" w:hAnsi="Times New Roman" w:cs="Times New Roman"/>
          <w:b/>
          <w:bCs/>
          <w:sz w:val="24"/>
          <w:szCs w:val="24"/>
        </w:rPr>
        <w:t>APPOINTMENT</w:t>
      </w:r>
    </w:p>
    <w:p w14:paraId="5BFBDE71" w14:textId="57506433" w:rsidR="002A7EE3" w:rsidRPr="001A2328"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The position is full-time. The </w:t>
      </w:r>
      <w:r w:rsidR="00D802E9">
        <w:rPr>
          <w:rFonts w:ascii="Times New Roman" w:hAnsi="Times New Roman" w:cs="Times New Roman"/>
          <w:sz w:val="24"/>
          <w:szCs w:val="24"/>
        </w:rPr>
        <w:t xml:space="preserve">Director of </w:t>
      </w:r>
      <w:r w:rsidR="009A351B">
        <w:rPr>
          <w:rFonts w:ascii="Times New Roman" w:hAnsi="Times New Roman" w:cs="Times New Roman"/>
          <w:sz w:val="24"/>
          <w:szCs w:val="24"/>
        </w:rPr>
        <w:t xml:space="preserve">Development </w:t>
      </w:r>
      <w:r>
        <w:rPr>
          <w:rFonts w:ascii="Times New Roman" w:hAnsi="Times New Roman" w:cs="Times New Roman"/>
          <w:sz w:val="24"/>
          <w:szCs w:val="24"/>
        </w:rPr>
        <w:t xml:space="preserve">reports to </w:t>
      </w:r>
      <w:r w:rsidR="00D802E9">
        <w:rPr>
          <w:rFonts w:ascii="Times New Roman" w:hAnsi="Times New Roman" w:cs="Times New Roman"/>
          <w:sz w:val="24"/>
          <w:szCs w:val="24"/>
        </w:rPr>
        <w:t>the President</w:t>
      </w:r>
      <w:r>
        <w:rPr>
          <w:rFonts w:ascii="Times New Roman" w:hAnsi="Times New Roman" w:cs="Times New Roman"/>
          <w:sz w:val="24"/>
          <w:szCs w:val="24"/>
        </w:rPr>
        <w:t>.</w:t>
      </w:r>
    </w:p>
    <w:p w14:paraId="689183B8" w14:textId="77777777" w:rsidR="002A7EE3" w:rsidRPr="001A2328" w:rsidRDefault="002A7EE3" w:rsidP="002A7EE3">
      <w:pPr>
        <w:rPr>
          <w:rFonts w:ascii="Times New Roman" w:hAnsi="Times New Roman" w:cs="Times New Roman"/>
          <w:sz w:val="24"/>
          <w:szCs w:val="24"/>
        </w:rPr>
      </w:pPr>
    </w:p>
    <w:p w14:paraId="31770E8C"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ESSENTIAL DUTIES</w:t>
      </w:r>
    </w:p>
    <w:p w14:paraId="3F75EF7F" w14:textId="74F8E542" w:rsidR="002A7EE3" w:rsidRDefault="002A7EE3" w:rsidP="002A7EE3">
      <w:pPr>
        <w:rPr>
          <w:rFonts w:ascii="Times New Roman" w:hAnsi="Times New Roman" w:cs="Times New Roman"/>
          <w:sz w:val="24"/>
          <w:szCs w:val="24"/>
        </w:rPr>
      </w:pPr>
      <w:r>
        <w:rPr>
          <w:rFonts w:ascii="Times New Roman" w:hAnsi="Times New Roman" w:cs="Times New Roman"/>
          <w:sz w:val="24"/>
          <w:szCs w:val="24"/>
        </w:rPr>
        <w:t>The e</w:t>
      </w:r>
      <w:r w:rsidRPr="001A2328">
        <w:rPr>
          <w:rFonts w:ascii="Times New Roman" w:hAnsi="Times New Roman" w:cs="Times New Roman"/>
          <w:sz w:val="24"/>
          <w:szCs w:val="24"/>
        </w:rPr>
        <w:t xml:space="preserve">ssential </w:t>
      </w:r>
      <w:r>
        <w:rPr>
          <w:rFonts w:ascii="Times New Roman" w:hAnsi="Times New Roman" w:cs="Times New Roman"/>
          <w:sz w:val="24"/>
          <w:szCs w:val="24"/>
        </w:rPr>
        <w:t>d</w:t>
      </w:r>
      <w:r w:rsidRPr="001A2328">
        <w:rPr>
          <w:rFonts w:ascii="Times New Roman" w:hAnsi="Times New Roman" w:cs="Times New Roman"/>
          <w:sz w:val="24"/>
          <w:szCs w:val="24"/>
        </w:rPr>
        <w:t xml:space="preserve">uties and </w:t>
      </w:r>
      <w:r>
        <w:rPr>
          <w:rFonts w:ascii="Times New Roman" w:hAnsi="Times New Roman" w:cs="Times New Roman"/>
          <w:sz w:val="24"/>
          <w:szCs w:val="24"/>
        </w:rPr>
        <w:t>r</w:t>
      </w:r>
      <w:r w:rsidRPr="001A2328">
        <w:rPr>
          <w:rFonts w:ascii="Times New Roman" w:hAnsi="Times New Roman" w:cs="Times New Roman"/>
          <w:sz w:val="24"/>
          <w:szCs w:val="24"/>
        </w:rPr>
        <w:t>esponsibilities</w:t>
      </w:r>
      <w:r>
        <w:rPr>
          <w:rFonts w:ascii="Times New Roman" w:hAnsi="Times New Roman" w:cs="Times New Roman"/>
          <w:sz w:val="24"/>
          <w:szCs w:val="24"/>
        </w:rPr>
        <w:t xml:space="preserve"> are reflected in </w:t>
      </w:r>
      <w:r w:rsidR="003C1384">
        <w:rPr>
          <w:rFonts w:ascii="Times New Roman" w:hAnsi="Times New Roman" w:cs="Times New Roman"/>
          <w:sz w:val="24"/>
          <w:szCs w:val="24"/>
        </w:rPr>
        <w:t>five</w:t>
      </w:r>
      <w:r>
        <w:rPr>
          <w:rFonts w:ascii="Times New Roman" w:hAnsi="Times New Roman" w:cs="Times New Roman"/>
          <w:sz w:val="24"/>
          <w:szCs w:val="24"/>
        </w:rPr>
        <w:t xml:space="preserve"> areas — </w:t>
      </w:r>
      <w:r w:rsidR="003C1384">
        <w:rPr>
          <w:rFonts w:ascii="Times New Roman" w:hAnsi="Times New Roman" w:cs="Times New Roman"/>
          <w:sz w:val="24"/>
          <w:szCs w:val="24"/>
        </w:rPr>
        <w:t xml:space="preserve">development strategy (15%), </w:t>
      </w:r>
      <w:r w:rsidR="00D802E9">
        <w:rPr>
          <w:rFonts w:ascii="Times New Roman" w:hAnsi="Times New Roman" w:cs="Times New Roman"/>
          <w:sz w:val="24"/>
          <w:szCs w:val="24"/>
        </w:rPr>
        <w:t>major gifts</w:t>
      </w:r>
      <w:r w:rsidR="003C1384">
        <w:rPr>
          <w:rFonts w:ascii="Times New Roman" w:hAnsi="Times New Roman" w:cs="Times New Roman"/>
          <w:sz w:val="24"/>
          <w:szCs w:val="24"/>
        </w:rPr>
        <w:t xml:space="preserve"> (40%)</w:t>
      </w:r>
      <w:r w:rsidR="00D802E9">
        <w:rPr>
          <w:rFonts w:ascii="Times New Roman" w:hAnsi="Times New Roman" w:cs="Times New Roman"/>
          <w:sz w:val="24"/>
          <w:szCs w:val="24"/>
        </w:rPr>
        <w:t xml:space="preserve">, planned </w:t>
      </w:r>
      <w:proofErr w:type="gramStart"/>
      <w:r w:rsidR="00D802E9">
        <w:rPr>
          <w:rFonts w:ascii="Times New Roman" w:hAnsi="Times New Roman" w:cs="Times New Roman"/>
          <w:sz w:val="24"/>
          <w:szCs w:val="24"/>
        </w:rPr>
        <w:t>giving</w:t>
      </w:r>
      <w:proofErr w:type="gramEnd"/>
      <w:r w:rsidR="003C1384">
        <w:rPr>
          <w:rFonts w:ascii="Times New Roman" w:hAnsi="Times New Roman" w:cs="Times New Roman"/>
          <w:sz w:val="24"/>
          <w:szCs w:val="24"/>
        </w:rPr>
        <w:t xml:space="preserve"> (30%)</w:t>
      </w:r>
      <w:r w:rsidR="00D802E9">
        <w:rPr>
          <w:rFonts w:ascii="Times New Roman" w:hAnsi="Times New Roman" w:cs="Times New Roman"/>
          <w:sz w:val="24"/>
          <w:szCs w:val="24"/>
        </w:rPr>
        <w:t xml:space="preserve">, </w:t>
      </w:r>
      <w:r w:rsidR="003C1384">
        <w:rPr>
          <w:rFonts w:ascii="Times New Roman" w:hAnsi="Times New Roman" w:cs="Times New Roman"/>
          <w:sz w:val="24"/>
          <w:szCs w:val="24"/>
        </w:rPr>
        <w:t xml:space="preserve">annual fund support </w:t>
      </w:r>
      <w:r>
        <w:rPr>
          <w:rFonts w:ascii="Times New Roman" w:hAnsi="Times New Roman" w:cs="Times New Roman"/>
          <w:sz w:val="24"/>
          <w:szCs w:val="24"/>
        </w:rPr>
        <w:t>(</w:t>
      </w:r>
      <w:r w:rsidR="003C1384">
        <w:rPr>
          <w:rFonts w:ascii="Times New Roman" w:hAnsi="Times New Roman" w:cs="Times New Roman"/>
          <w:sz w:val="24"/>
          <w:szCs w:val="24"/>
        </w:rPr>
        <w:t>10</w:t>
      </w:r>
      <w:r>
        <w:rPr>
          <w:rFonts w:ascii="Times New Roman" w:hAnsi="Times New Roman" w:cs="Times New Roman"/>
          <w:sz w:val="24"/>
          <w:szCs w:val="24"/>
        </w:rPr>
        <w:t>%)</w:t>
      </w:r>
      <w:r w:rsidR="003C1384">
        <w:rPr>
          <w:rFonts w:ascii="Times New Roman" w:hAnsi="Times New Roman" w:cs="Times New Roman"/>
          <w:sz w:val="24"/>
          <w:szCs w:val="24"/>
        </w:rPr>
        <w:t xml:space="preserve"> and other responsibilities as assigned (5%). </w:t>
      </w:r>
      <w:r>
        <w:rPr>
          <w:rFonts w:ascii="Times New Roman" w:hAnsi="Times New Roman" w:cs="Times New Roman"/>
          <w:sz w:val="24"/>
          <w:szCs w:val="24"/>
        </w:rPr>
        <w:t>An</w:t>
      </w:r>
      <w:r w:rsidRPr="001A2328">
        <w:rPr>
          <w:rFonts w:ascii="Times New Roman" w:hAnsi="Times New Roman" w:cs="Times New Roman"/>
          <w:sz w:val="24"/>
          <w:szCs w:val="24"/>
        </w:rPr>
        <w:t xml:space="preserve"> individual must be able to perform </w:t>
      </w:r>
      <w:r>
        <w:rPr>
          <w:rFonts w:ascii="Times New Roman" w:hAnsi="Times New Roman" w:cs="Times New Roman"/>
          <w:sz w:val="24"/>
          <w:szCs w:val="24"/>
        </w:rPr>
        <w:t>satisfactorily these</w:t>
      </w:r>
      <w:r w:rsidRPr="001A2328">
        <w:rPr>
          <w:rFonts w:ascii="Times New Roman" w:hAnsi="Times New Roman" w:cs="Times New Roman"/>
          <w:sz w:val="24"/>
          <w:szCs w:val="24"/>
        </w:rPr>
        <w:t xml:space="preserve"> essential dut</w:t>
      </w:r>
      <w:r>
        <w:rPr>
          <w:rFonts w:ascii="Times New Roman" w:hAnsi="Times New Roman" w:cs="Times New Roman"/>
          <w:sz w:val="24"/>
          <w:szCs w:val="24"/>
        </w:rPr>
        <w:t>ies, by focus area:</w:t>
      </w:r>
    </w:p>
    <w:p w14:paraId="2A719E6D" w14:textId="77777777" w:rsidR="002A7EE3" w:rsidRDefault="002A7EE3" w:rsidP="002A7EE3">
      <w:pPr>
        <w:rPr>
          <w:rFonts w:ascii="Times New Roman" w:hAnsi="Times New Roman" w:cs="Times New Roman"/>
          <w:sz w:val="24"/>
          <w:szCs w:val="24"/>
        </w:rPr>
      </w:pPr>
    </w:p>
    <w:p w14:paraId="7AC4B2F4" w14:textId="3091E33C" w:rsidR="00E93629" w:rsidRDefault="00E93629" w:rsidP="00E93629">
      <w:pPr>
        <w:rPr>
          <w:rFonts w:ascii="Times New Roman" w:hAnsi="Times New Roman" w:cs="Times New Roman"/>
          <w:sz w:val="24"/>
          <w:szCs w:val="24"/>
        </w:rPr>
      </w:pPr>
      <w:r>
        <w:rPr>
          <w:rFonts w:ascii="Times New Roman" w:hAnsi="Times New Roman" w:cs="Times New Roman"/>
          <w:sz w:val="24"/>
          <w:szCs w:val="24"/>
        </w:rPr>
        <w:lastRenderedPageBreak/>
        <w:t>Development strategy (15%)</w:t>
      </w:r>
    </w:p>
    <w:p w14:paraId="67122350" w14:textId="223DB871" w:rsidR="00E93629" w:rsidRDefault="00E93629" w:rsidP="00E93629">
      <w:pPr>
        <w:rPr>
          <w:rFonts w:ascii="Times New Roman" w:hAnsi="Times New Roman" w:cs="Times New Roman"/>
          <w:sz w:val="24"/>
          <w:szCs w:val="24"/>
        </w:rPr>
      </w:pPr>
      <w:r>
        <w:rPr>
          <w:rFonts w:ascii="Times New Roman" w:hAnsi="Times New Roman" w:cs="Times New Roman"/>
          <w:sz w:val="24"/>
          <w:szCs w:val="24"/>
        </w:rPr>
        <w:t>• Create</w:t>
      </w:r>
      <w:r w:rsidR="003C1384">
        <w:rPr>
          <w:rFonts w:ascii="Times New Roman" w:hAnsi="Times New Roman" w:cs="Times New Roman"/>
          <w:sz w:val="24"/>
          <w:szCs w:val="24"/>
        </w:rPr>
        <w:t>, oversee</w:t>
      </w:r>
      <w:r>
        <w:rPr>
          <w:rFonts w:ascii="Times New Roman" w:hAnsi="Times New Roman" w:cs="Times New Roman"/>
          <w:sz w:val="24"/>
          <w:szCs w:val="24"/>
        </w:rPr>
        <w:t xml:space="preserve"> and execute development strategies designed to meet the school’s </w:t>
      </w:r>
      <w:r w:rsidR="00C8779D">
        <w:rPr>
          <w:rFonts w:ascii="Times New Roman" w:hAnsi="Times New Roman" w:cs="Times New Roman"/>
          <w:sz w:val="24"/>
          <w:szCs w:val="24"/>
        </w:rPr>
        <w:t xml:space="preserve">fundraising </w:t>
      </w:r>
      <w:r>
        <w:rPr>
          <w:rFonts w:ascii="Times New Roman" w:hAnsi="Times New Roman" w:cs="Times New Roman"/>
          <w:sz w:val="24"/>
          <w:szCs w:val="24"/>
        </w:rPr>
        <w:t xml:space="preserve">goals for annual giving and major gifts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Foundation’s goal for endowment growth through major gifts and planned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w:t>
      </w:r>
    </w:p>
    <w:p w14:paraId="43AE45E9" w14:textId="6D8F61C2" w:rsidR="00E93629" w:rsidRDefault="00E93629" w:rsidP="00E93629">
      <w:pPr>
        <w:rPr>
          <w:rFonts w:ascii="Times New Roman" w:hAnsi="Times New Roman" w:cs="Times New Roman"/>
          <w:sz w:val="24"/>
          <w:szCs w:val="24"/>
        </w:rPr>
      </w:pPr>
      <w:r>
        <w:rPr>
          <w:rFonts w:ascii="Times New Roman" w:hAnsi="Times New Roman" w:cs="Times New Roman"/>
          <w:sz w:val="24"/>
          <w:szCs w:val="24"/>
        </w:rPr>
        <w:t>• Create and execute annual operating plans based on development strategies;</w:t>
      </w:r>
    </w:p>
    <w:p w14:paraId="44D91ACD" w14:textId="77777777" w:rsidR="00666460" w:rsidRDefault="00E93629" w:rsidP="00E93629">
      <w:pPr>
        <w:rPr>
          <w:rFonts w:ascii="Times New Roman" w:hAnsi="Times New Roman" w:cs="Times New Roman"/>
          <w:sz w:val="24"/>
          <w:szCs w:val="24"/>
        </w:rPr>
      </w:pPr>
      <w:r>
        <w:rPr>
          <w:rFonts w:ascii="Times New Roman" w:hAnsi="Times New Roman" w:cs="Times New Roman"/>
          <w:sz w:val="24"/>
          <w:szCs w:val="24"/>
        </w:rPr>
        <w:t xml:space="preserve">• Build and review portfolios for development </w:t>
      </w:r>
      <w:r w:rsidR="003C1384">
        <w:rPr>
          <w:rFonts w:ascii="Times New Roman" w:hAnsi="Times New Roman" w:cs="Times New Roman"/>
          <w:sz w:val="24"/>
          <w:szCs w:val="24"/>
        </w:rPr>
        <w:t>professionals</w:t>
      </w:r>
      <w:r>
        <w:rPr>
          <w:rFonts w:ascii="Times New Roman" w:hAnsi="Times New Roman" w:cs="Times New Roman"/>
          <w:sz w:val="24"/>
          <w:szCs w:val="24"/>
        </w:rPr>
        <w:t>;</w:t>
      </w:r>
      <w:r w:rsidR="00B74D31">
        <w:rPr>
          <w:rFonts w:ascii="Times New Roman" w:hAnsi="Times New Roman" w:cs="Times New Roman"/>
          <w:sz w:val="24"/>
          <w:szCs w:val="24"/>
        </w:rPr>
        <w:t xml:space="preserve"> </w:t>
      </w:r>
    </w:p>
    <w:p w14:paraId="1A352C0B" w14:textId="1921CF5D" w:rsidR="00E93629" w:rsidRDefault="00666460" w:rsidP="00E93629">
      <w:pPr>
        <w:rPr>
          <w:rFonts w:ascii="Times New Roman" w:hAnsi="Times New Roman" w:cs="Times New Roman"/>
          <w:sz w:val="24"/>
          <w:szCs w:val="24"/>
        </w:rPr>
      </w:pPr>
      <w:r>
        <w:rPr>
          <w:rFonts w:ascii="Times New Roman" w:hAnsi="Times New Roman" w:cs="Times New Roman"/>
          <w:sz w:val="24"/>
          <w:szCs w:val="24"/>
        </w:rPr>
        <w:t xml:space="preserve">• Assure regular review of and updates to guidelines and protocols used with the donor management system; </w:t>
      </w:r>
      <w:r w:rsidR="00E93629">
        <w:rPr>
          <w:rFonts w:ascii="Times New Roman" w:hAnsi="Times New Roman" w:cs="Times New Roman"/>
          <w:sz w:val="24"/>
          <w:szCs w:val="24"/>
        </w:rPr>
        <w:t>and</w:t>
      </w:r>
    </w:p>
    <w:p w14:paraId="04E76762" w14:textId="06AECA2A" w:rsidR="00E93629" w:rsidRDefault="00E93629" w:rsidP="00E93629">
      <w:pPr>
        <w:rPr>
          <w:rFonts w:ascii="Times New Roman" w:hAnsi="Times New Roman" w:cs="Times New Roman"/>
          <w:sz w:val="24"/>
          <w:szCs w:val="24"/>
        </w:rPr>
      </w:pPr>
      <w:r>
        <w:rPr>
          <w:rFonts w:ascii="Times New Roman" w:hAnsi="Times New Roman" w:cs="Times New Roman"/>
          <w:sz w:val="24"/>
          <w:szCs w:val="24"/>
        </w:rPr>
        <w:t xml:space="preserve">• </w:t>
      </w:r>
      <w:r w:rsidR="00B74D31">
        <w:rPr>
          <w:rFonts w:ascii="Times New Roman" w:hAnsi="Times New Roman" w:cs="Times New Roman"/>
          <w:sz w:val="24"/>
          <w:szCs w:val="24"/>
        </w:rPr>
        <w:t>Work with volunteer groups to assure a wholistic approach to fundraising that benefits Oak Grove’s students, faculty and staff</w:t>
      </w:r>
      <w:r>
        <w:rPr>
          <w:rFonts w:ascii="Times New Roman" w:hAnsi="Times New Roman" w:cs="Times New Roman"/>
          <w:sz w:val="24"/>
          <w:szCs w:val="24"/>
        </w:rPr>
        <w:t>.</w:t>
      </w:r>
    </w:p>
    <w:p w14:paraId="3C75D5B8" w14:textId="77777777" w:rsidR="00E93629" w:rsidRDefault="00E93629" w:rsidP="00E93629">
      <w:pPr>
        <w:rPr>
          <w:rFonts w:ascii="Times New Roman" w:hAnsi="Times New Roman" w:cs="Times New Roman"/>
          <w:sz w:val="24"/>
          <w:szCs w:val="24"/>
        </w:rPr>
      </w:pPr>
    </w:p>
    <w:p w14:paraId="63D7736B" w14:textId="63093CEE" w:rsidR="002A7EE3" w:rsidRDefault="0054220A" w:rsidP="002A7EE3">
      <w:pPr>
        <w:rPr>
          <w:rFonts w:ascii="Times New Roman" w:hAnsi="Times New Roman" w:cs="Times New Roman"/>
          <w:sz w:val="24"/>
          <w:szCs w:val="24"/>
        </w:rPr>
      </w:pPr>
      <w:r>
        <w:rPr>
          <w:rFonts w:ascii="Times New Roman" w:hAnsi="Times New Roman" w:cs="Times New Roman"/>
          <w:sz w:val="24"/>
          <w:szCs w:val="24"/>
        </w:rPr>
        <w:t>Major gifts</w:t>
      </w:r>
      <w:r w:rsidR="002A7EE3">
        <w:rPr>
          <w:rFonts w:ascii="Times New Roman" w:hAnsi="Times New Roman" w:cs="Times New Roman"/>
          <w:sz w:val="24"/>
          <w:szCs w:val="24"/>
        </w:rPr>
        <w:t xml:space="preserve"> (</w:t>
      </w:r>
      <w:r>
        <w:rPr>
          <w:rFonts w:ascii="Times New Roman" w:hAnsi="Times New Roman" w:cs="Times New Roman"/>
          <w:sz w:val="24"/>
          <w:szCs w:val="24"/>
        </w:rPr>
        <w:t>40</w:t>
      </w:r>
      <w:r w:rsidR="002A7EE3">
        <w:rPr>
          <w:rFonts w:ascii="Times New Roman" w:hAnsi="Times New Roman" w:cs="Times New Roman"/>
          <w:sz w:val="24"/>
          <w:szCs w:val="24"/>
        </w:rPr>
        <w:t>%)</w:t>
      </w:r>
    </w:p>
    <w:p w14:paraId="471DCDE8" w14:textId="5BC73BEC" w:rsidR="00E21B0B"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 </w:t>
      </w:r>
      <w:r w:rsidR="00D8407D">
        <w:rPr>
          <w:rFonts w:ascii="Times New Roman" w:hAnsi="Times New Roman" w:cs="Times New Roman"/>
          <w:sz w:val="24"/>
          <w:szCs w:val="24"/>
        </w:rPr>
        <w:t xml:space="preserve">Research </w:t>
      </w:r>
      <w:r w:rsidR="00B74D31">
        <w:rPr>
          <w:rFonts w:ascii="Times New Roman" w:hAnsi="Times New Roman" w:cs="Times New Roman"/>
          <w:sz w:val="24"/>
          <w:szCs w:val="24"/>
        </w:rPr>
        <w:t xml:space="preserve">known and prospective donors </w:t>
      </w:r>
      <w:r w:rsidR="00C845A0">
        <w:rPr>
          <w:rFonts w:ascii="Times New Roman" w:hAnsi="Times New Roman" w:cs="Times New Roman"/>
          <w:sz w:val="24"/>
          <w:szCs w:val="24"/>
        </w:rPr>
        <w:t xml:space="preserve">capable of gifts at $25,000 or higher </w:t>
      </w:r>
      <w:r w:rsidR="00B74D31">
        <w:rPr>
          <w:rFonts w:ascii="Times New Roman" w:hAnsi="Times New Roman" w:cs="Times New Roman"/>
          <w:sz w:val="24"/>
          <w:szCs w:val="24"/>
        </w:rPr>
        <w:t xml:space="preserve">and </w:t>
      </w:r>
      <w:r w:rsidR="00E21B0B">
        <w:rPr>
          <w:rFonts w:ascii="Times New Roman" w:hAnsi="Times New Roman" w:cs="Times New Roman"/>
          <w:sz w:val="24"/>
          <w:szCs w:val="24"/>
        </w:rPr>
        <w:t>create</w:t>
      </w:r>
      <w:r w:rsidR="00B74D31">
        <w:rPr>
          <w:rFonts w:ascii="Times New Roman" w:hAnsi="Times New Roman" w:cs="Times New Roman"/>
          <w:sz w:val="24"/>
          <w:szCs w:val="24"/>
        </w:rPr>
        <w:t xml:space="preserve"> plans to build affinity for Oak Grove among these donors and prospects</w:t>
      </w:r>
      <w:r w:rsidR="00E21B0B">
        <w:rPr>
          <w:rFonts w:ascii="Times New Roman" w:hAnsi="Times New Roman" w:cs="Times New Roman"/>
          <w:sz w:val="24"/>
          <w:szCs w:val="24"/>
        </w:rPr>
        <w:t>;</w:t>
      </w:r>
    </w:p>
    <w:p w14:paraId="5B73B612" w14:textId="4ABE5FC6" w:rsidR="002A7EE3" w:rsidRDefault="00E21B0B" w:rsidP="002A7EE3">
      <w:pPr>
        <w:rPr>
          <w:rFonts w:ascii="Times New Roman" w:hAnsi="Times New Roman" w:cs="Times New Roman"/>
          <w:sz w:val="24"/>
          <w:szCs w:val="24"/>
        </w:rPr>
      </w:pPr>
      <w:r>
        <w:rPr>
          <w:rFonts w:ascii="Times New Roman" w:hAnsi="Times New Roman" w:cs="Times New Roman"/>
          <w:sz w:val="24"/>
          <w:szCs w:val="24"/>
        </w:rPr>
        <w:t xml:space="preserve">• Manage a portfolio of 100-120 donors and prospects in ways that move </w:t>
      </w:r>
      <w:r w:rsidR="00C8779D">
        <w:rPr>
          <w:rFonts w:ascii="Times New Roman" w:hAnsi="Times New Roman" w:cs="Times New Roman"/>
          <w:sz w:val="24"/>
          <w:szCs w:val="24"/>
        </w:rPr>
        <w:t>donors</w:t>
      </w:r>
      <w:r w:rsidR="00666460">
        <w:rPr>
          <w:rFonts w:ascii="Times New Roman" w:hAnsi="Times New Roman" w:cs="Times New Roman"/>
          <w:sz w:val="24"/>
          <w:szCs w:val="24"/>
        </w:rPr>
        <w:t xml:space="preserve"> toward solicitation</w:t>
      </w:r>
      <w:r>
        <w:rPr>
          <w:rFonts w:ascii="Times New Roman" w:hAnsi="Times New Roman" w:cs="Times New Roman"/>
          <w:sz w:val="24"/>
          <w:szCs w:val="24"/>
        </w:rPr>
        <w:t xml:space="preserve">s, </w:t>
      </w:r>
      <w:r w:rsidR="00666460">
        <w:rPr>
          <w:rFonts w:ascii="Times New Roman" w:hAnsi="Times New Roman" w:cs="Times New Roman"/>
          <w:sz w:val="24"/>
          <w:szCs w:val="24"/>
        </w:rPr>
        <w:t>gifts</w:t>
      </w:r>
      <w:r>
        <w:rPr>
          <w:rFonts w:ascii="Times New Roman" w:hAnsi="Times New Roman" w:cs="Times New Roman"/>
          <w:sz w:val="24"/>
          <w:szCs w:val="24"/>
        </w:rPr>
        <w:t xml:space="preserve"> and pledges</w:t>
      </w:r>
      <w:r w:rsidR="002A7EE3">
        <w:rPr>
          <w:rFonts w:ascii="Times New Roman" w:hAnsi="Times New Roman" w:cs="Times New Roman"/>
          <w:sz w:val="24"/>
          <w:szCs w:val="24"/>
        </w:rPr>
        <w:t>;</w:t>
      </w:r>
      <w:r>
        <w:rPr>
          <w:rFonts w:ascii="Times New Roman" w:hAnsi="Times New Roman" w:cs="Times New Roman"/>
          <w:sz w:val="24"/>
          <w:szCs w:val="24"/>
        </w:rPr>
        <w:t xml:space="preserve"> and</w:t>
      </w:r>
    </w:p>
    <w:p w14:paraId="3767FE57" w14:textId="77777777" w:rsidR="00E21B0B"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 </w:t>
      </w:r>
      <w:r w:rsidR="00E21B0B">
        <w:rPr>
          <w:rFonts w:ascii="Times New Roman" w:hAnsi="Times New Roman" w:cs="Times New Roman"/>
          <w:sz w:val="24"/>
          <w:szCs w:val="24"/>
        </w:rPr>
        <w:t>Report actions with known and prospective donors.</w:t>
      </w:r>
    </w:p>
    <w:p w14:paraId="14F6657E" w14:textId="77777777" w:rsidR="00E21B0B" w:rsidRDefault="00E21B0B" w:rsidP="002A7EE3">
      <w:pPr>
        <w:rPr>
          <w:rFonts w:ascii="Times New Roman" w:hAnsi="Times New Roman" w:cs="Times New Roman"/>
          <w:sz w:val="24"/>
          <w:szCs w:val="24"/>
        </w:rPr>
      </w:pPr>
    </w:p>
    <w:p w14:paraId="7E03F095" w14:textId="16EC679D" w:rsidR="002A7EE3" w:rsidRDefault="0054220A" w:rsidP="002A7EE3">
      <w:pPr>
        <w:rPr>
          <w:rFonts w:ascii="Times New Roman" w:hAnsi="Times New Roman" w:cs="Times New Roman"/>
          <w:sz w:val="24"/>
          <w:szCs w:val="24"/>
        </w:rPr>
      </w:pPr>
      <w:r>
        <w:rPr>
          <w:rFonts w:ascii="Times New Roman" w:hAnsi="Times New Roman" w:cs="Times New Roman"/>
          <w:sz w:val="24"/>
          <w:szCs w:val="24"/>
        </w:rPr>
        <w:t>Planned</w:t>
      </w:r>
      <w:r w:rsidR="002A7EE3">
        <w:rPr>
          <w:rFonts w:ascii="Times New Roman" w:hAnsi="Times New Roman" w:cs="Times New Roman"/>
          <w:sz w:val="24"/>
          <w:szCs w:val="24"/>
        </w:rPr>
        <w:t xml:space="preserve">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w:t>
      </w:r>
      <w:r w:rsidR="003C1384">
        <w:rPr>
          <w:rFonts w:ascii="Times New Roman" w:hAnsi="Times New Roman" w:cs="Times New Roman"/>
          <w:sz w:val="24"/>
          <w:szCs w:val="24"/>
        </w:rPr>
        <w:t xml:space="preserve">and endowment growth </w:t>
      </w:r>
      <w:r w:rsidR="002A7EE3">
        <w:rPr>
          <w:rFonts w:ascii="Times New Roman" w:hAnsi="Times New Roman" w:cs="Times New Roman"/>
          <w:sz w:val="24"/>
          <w:szCs w:val="24"/>
        </w:rPr>
        <w:t>(</w:t>
      </w:r>
      <w:r>
        <w:rPr>
          <w:rFonts w:ascii="Times New Roman" w:hAnsi="Times New Roman" w:cs="Times New Roman"/>
          <w:sz w:val="24"/>
          <w:szCs w:val="24"/>
        </w:rPr>
        <w:t>30</w:t>
      </w:r>
      <w:r w:rsidR="002A7EE3">
        <w:rPr>
          <w:rFonts w:ascii="Times New Roman" w:hAnsi="Times New Roman" w:cs="Times New Roman"/>
          <w:sz w:val="24"/>
          <w:szCs w:val="24"/>
        </w:rPr>
        <w:t>%)</w:t>
      </w:r>
    </w:p>
    <w:p w14:paraId="38E71B1E" w14:textId="0CD9E5ED" w:rsidR="00984536" w:rsidRDefault="002A7EE3" w:rsidP="00984536">
      <w:pPr>
        <w:rPr>
          <w:rFonts w:ascii="Times New Roman" w:hAnsi="Times New Roman" w:cs="Times New Roman"/>
          <w:sz w:val="24"/>
          <w:szCs w:val="24"/>
        </w:rPr>
      </w:pPr>
      <w:r>
        <w:rPr>
          <w:rFonts w:ascii="Times New Roman" w:hAnsi="Times New Roman" w:cs="Times New Roman"/>
          <w:sz w:val="24"/>
          <w:szCs w:val="24"/>
        </w:rPr>
        <w:t xml:space="preserve">• </w:t>
      </w:r>
      <w:r w:rsidR="00984536">
        <w:rPr>
          <w:rFonts w:ascii="Times New Roman" w:hAnsi="Times New Roman" w:cs="Times New Roman"/>
          <w:sz w:val="24"/>
          <w:szCs w:val="24"/>
        </w:rPr>
        <w:t>Research known and prospective donors and carry out plans to attract new endowed funds, additional funds to existing endowments, and estate gifts;</w:t>
      </w:r>
    </w:p>
    <w:p w14:paraId="7A8EB240" w14:textId="768525EE" w:rsidR="0073738F" w:rsidRDefault="0073738F" w:rsidP="002A7EE3">
      <w:pPr>
        <w:rPr>
          <w:rFonts w:ascii="Times New Roman" w:hAnsi="Times New Roman" w:cs="Times New Roman"/>
          <w:sz w:val="24"/>
          <w:szCs w:val="24"/>
        </w:rPr>
      </w:pPr>
      <w:r>
        <w:rPr>
          <w:rFonts w:ascii="Times New Roman" w:hAnsi="Times New Roman" w:cs="Times New Roman"/>
          <w:sz w:val="24"/>
          <w:szCs w:val="24"/>
        </w:rPr>
        <w:t xml:space="preserve">• </w:t>
      </w:r>
      <w:r w:rsidR="00984536">
        <w:rPr>
          <w:rFonts w:ascii="Times New Roman" w:hAnsi="Times New Roman" w:cs="Times New Roman"/>
          <w:sz w:val="24"/>
          <w:szCs w:val="24"/>
        </w:rPr>
        <w:t>Working with the Foundation’s investment manager and internal resources, produce an annual report for donors to the endowment</w:t>
      </w:r>
      <w:r>
        <w:rPr>
          <w:rFonts w:ascii="Times New Roman" w:hAnsi="Times New Roman" w:cs="Times New Roman"/>
          <w:sz w:val="24"/>
          <w:szCs w:val="24"/>
        </w:rPr>
        <w:t>;</w:t>
      </w:r>
      <w:r w:rsidR="00E21B0B">
        <w:rPr>
          <w:rFonts w:ascii="Times New Roman" w:hAnsi="Times New Roman" w:cs="Times New Roman"/>
          <w:sz w:val="24"/>
          <w:szCs w:val="24"/>
        </w:rPr>
        <w:t xml:space="preserve"> and</w:t>
      </w:r>
    </w:p>
    <w:p w14:paraId="38FB9100" w14:textId="071B2307" w:rsidR="0073738F" w:rsidRDefault="0073738F" w:rsidP="002A7EE3">
      <w:pPr>
        <w:rPr>
          <w:rFonts w:ascii="Times New Roman" w:hAnsi="Times New Roman" w:cs="Times New Roman"/>
          <w:sz w:val="24"/>
          <w:szCs w:val="24"/>
        </w:rPr>
      </w:pPr>
      <w:r>
        <w:rPr>
          <w:rFonts w:ascii="Times New Roman" w:hAnsi="Times New Roman" w:cs="Times New Roman"/>
          <w:sz w:val="24"/>
          <w:szCs w:val="24"/>
        </w:rPr>
        <w:t xml:space="preserve">• </w:t>
      </w:r>
      <w:r w:rsidR="00394DBF">
        <w:rPr>
          <w:rFonts w:ascii="Times New Roman" w:hAnsi="Times New Roman" w:cs="Times New Roman"/>
          <w:sz w:val="24"/>
          <w:szCs w:val="24"/>
        </w:rPr>
        <w:t xml:space="preserve">Develop resources for donors that focus on endowment gifts, endowment-related incentives and planned </w:t>
      </w:r>
      <w:proofErr w:type="gramStart"/>
      <w:r w:rsidR="00394DBF">
        <w:rPr>
          <w:rFonts w:ascii="Times New Roman" w:hAnsi="Times New Roman" w:cs="Times New Roman"/>
          <w:sz w:val="24"/>
          <w:szCs w:val="24"/>
        </w:rPr>
        <w:t>giving</w:t>
      </w:r>
      <w:proofErr w:type="gramEnd"/>
      <w:r>
        <w:rPr>
          <w:rFonts w:ascii="Times New Roman" w:hAnsi="Times New Roman" w:cs="Times New Roman"/>
          <w:sz w:val="24"/>
          <w:szCs w:val="24"/>
        </w:rPr>
        <w:t>.</w:t>
      </w:r>
    </w:p>
    <w:p w14:paraId="35F0A37C" w14:textId="77777777" w:rsidR="002A7EE3" w:rsidRDefault="002A7EE3" w:rsidP="002A7EE3">
      <w:pPr>
        <w:rPr>
          <w:rFonts w:ascii="Times New Roman" w:hAnsi="Times New Roman" w:cs="Times New Roman"/>
          <w:sz w:val="24"/>
          <w:szCs w:val="24"/>
        </w:rPr>
      </w:pPr>
    </w:p>
    <w:p w14:paraId="6BBC9F84" w14:textId="6015C371" w:rsidR="002A7EE3" w:rsidRDefault="0054220A" w:rsidP="002A7EE3">
      <w:pPr>
        <w:rPr>
          <w:rFonts w:ascii="Times New Roman" w:hAnsi="Times New Roman" w:cs="Times New Roman"/>
          <w:sz w:val="24"/>
          <w:szCs w:val="24"/>
        </w:rPr>
      </w:pPr>
      <w:r>
        <w:rPr>
          <w:rFonts w:ascii="Times New Roman" w:hAnsi="Times New Roman" w:cs="Times New Roman"/>
          <w:sz w:val="24"/>
          <w:szCs w:val="24"/>
        </w:rPr>
        <w:t>Annual fund</w:t>
      </w:r>
      <w:r w:rsidR="002A7EE3">
        <w:rPr>
          <w:rFonts w:ascii="Times New Roman" w:hAnsi="Times New Roman" w:cs="Times New Roman"/>
          <w:sz w:val="24"/>
          <w:szCs w:val="24"/>
        </w:rPr>
        <w:t xml:space="preserve"> </w:t>
      </w:r>
      <w:r>
        <w:rPr>
          <w:rFonts w:ascii="Times New Roman" w:hAnsi="Times New Roman" w:cs="Times New Roman"/>
          <w:sz w:val="24"/>
          <w:szCs w:val="24"/>
        </w:rPr>
        <w:t xml:space="preserve">support </w:t>
      </w:r>
      <w:r w:rsidR="002A7EE3">
        <w:rPr>
          <w:rFonts w:ascii="Times New Roman" w:hAnsi="Times New Roman" w:cs="Times New Roman"/>
          <w:sz w:val="24"/>
          <w:szCs w:val="24"/>
        </w:rPr>
        <w:t>(</w:t>
      </w:r>
      <w:r>
        <w:rPr>
          <w:rFonts w:ascii="Times New Roman" w:hAnsi="Times New Roman" w:cs="Times New Roman"/>
          <w:sz w:val="24"/>
          <w:szCs w:val="24"/>
        </w:rPr>
        <w:t>1</w:t>
      </w:r>
      <w:r w:rsidR="00E93629">
        <w:rPr>
          <w:rFonts w:ascii="Times New Roman" w:hAnsi="Times New Roman" w:cs="Times New Roman"/>
          <w:sz w:val="24"/>
          <w:szCs w:val="24"/>
        </w:rPr>
        <w:t>0</w:t>
      </w:r>
      <w:r w:rsidR="002A7EE3">
        <w:rPr>
          <w:rFonts w:ascii="Times New Roman" w:hAnsi="Times New Roman" w:cs="Times New Roman"/>
          <w:sz w:val="24"/>
          <w:szCs w:val="24"/>
        </w:rPr>
        <w:t>%)</w:t>
      </w:r>
    </w:p>
    <w:p w14:paraId="3E407221" w14:textId="4E400070" w:rsidR="002A7EE3"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 </w:t>
      </w:r>
      <w:r w:rsidR="00D8407D">
        <w:rPr>
          <w:rFonts w:ascii="Times New Roman" w:hAnsi="Times New Roman" w:cs="Times New Roman"/>
          <w:sz w:val="24"/>
          <w:szCs w:val="24"/>
        </w:rPr>
        <w:t xml:space="preserve">Provide direction for the </w:t>
      </w:r>
      <w:r w:rsidR="003C1384">
        <w:rPr>
          <w:rFonts w:ascii="Times New Roman" w:hAnsi="Times New Roman" w:cs="Times New Roman"/>
          <w:sz w:val="24"/>
          <w:szCs w:val="24"/>
        </w:rPr>
        <w:t>Development Relations Office</w:t>
      </w:r>
      <w:r w:rsidR="00984536">
        <w:rPr>
          <w:rFonts w:ascii="Times New Roman" w:hAnsi="Times New Roman" w:cs="Times New Roman"/>
          <w:sz w:val="24"/>
          <w:szCs w:val="24"/>
        </w:rPr>
        <w:t>r</w:t>
      </w:r>
      <w:r w:rsidR="00D8407D">
        <w:rPr>
          <w:rFonts w:ascii="Times New Roman" w:hAnsi="Times New Roman" w:cs="Times New Roman"/>
          <w:sz w:val="24"/>
          <w:szCs w:val="24"/>
        </w:rPr>
        <w:t xml:space="preserve"> on annual fund, stewardship and special events such as the Oak Grove Gala, Giving Hearts Day, Annual Business Partners and appeals</w:t>
      </w:r>
      <w:r>
        <w:rPr>
          <w:rFonts w:ascii="Times New Roman" w:hAnsi="Times New Roman" w:cs="Times New Roman"/>
          <w:sz w:val="24"/>
          <w:szCs w:val="24"/>
        </w:rPr>
        <w:t>;</w:t>
      </w:r>
      <w:r w:rsidR="00984536">
        <w:rPr>
          <w:rFonts w:ascii="Times New Roman" w:hAnsi="Times New Roman" w:cs="Times New Roman"/>
          <w:sz w:val="24"/>
          <w:szCs w:val="24"/>
        </w:rPr>
        <w:t xml:space="preserve"> and</w:t>
      </w:r>
    </w:p>
    <w:p w14:paraId="01765551" w14:textId="2F6C05B8" w:rsidR="002A7EE3"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 </w:t>
      </w:r>
      <w:r w:rsidR="003C1384">
        <w:rPr>
          <w:rFonts w:ascii="Times New Roman" w:hAnsi="Times New Roman" w:cs="Times New Roman"/>
          <w:sz w:val="24"/>
          <w:szCs w:val="24"/>
        </w:rPr>
        <w:t>Engage and solicit gifts to the annual fund from donors who support Oak Grove through a variety of financial gifts</w:t>
      </w:r>
      <w:r>
        <w:rPr>
          <w:rFonts w:ascii="Times New Roman" w:hAnsi="Times New Roman" w:cs="Times New Roman"/>
          <w:sz w:val="24"/>
          <w:szCs w:val="24"/>
        </w:rPr>
        <w:t>.</w:t>
      </w:r>
    </w:p>
    <w:p w14:paraId="24CB3D32" w14:textId="77777777" w:rsidR="002A7EE3" w:rsidRDefault="002A7EE3" w:rsidP="002A7EE3">
      <w:pPr>
        <w:rPr>
          <w:rFonts w:ascii="Times New Roman" w:hAnsi="Times New Roman" w:cs="Times New Roman"/>
          <w:sz w:val="24"/>
          <w:szCs w:val="24"/>
        </w:rPr>
      </w:pPr>
    </w:p>
    <w:p w14:paraId="10C92E10" w14:textId="686B2A34" w:rsidR="009A351B" w:rsidRDefault="009A351B" w:rsidP="009A351B">
      <w:pPr>
        <w:rPr>
          <w:rFonts w:ascii="Times New Roman" w:hAnsi="Times New Roman" w:cs="Times New Roman"/>
          <w:sz w:val="24"/>
          <w:szCs w:val="24"/>
        </w:rPr>
      </w:pPr>
      <w:r>
        <w:rPr>
          <w:rFonts w:ascii="Times New Roman" w:hAnsi="Times New Roman" w:cs="Times New Roman"/>
          <w:sz w:val="24"/>
          <w:szCs w:val="24"/>
        </w:rPr>
        <w:t>Other duties (</w:t>
      </w:r>
      <w:r w:rsidR="0073738F">
        <w:rPr>
          <w:rFonts w:ascii="Times New Roman" w:hAnsi="Times New Roman" w:cs="Times New Roman"/>
          <w:sz w:val="24"/>
          <w:szCs w:val="24"/>
        </w:rPr>
        <w:t>5</w:t>
      </w:r>
      <w:r>
        <w:rPr>
          <w:rFonts w:ascii="Times New Roman" w:hAnsi="Times New Roman" w:cs="Times New Roman"/>
          <w:sz w:val="24"/>
          <w:szCs w:val="24"/>
        </w:rPr>
        <w:t>%)</w:t>
      </w:r>
    </w:p>
    <w:p w14:paraId="5E93A9AC" w14:textId="77777777" w:rsidR="00BD0DD5" w:rsidRDefault="009A351B" w:rsidP="009A351B">
      <w:pPr>
        <w:rPr>
          <w:rFonts w:ascii="Times New Roman" w:hAnsi="Times New Roman" w:cs="Times New Roman"/>
          <w:sz w:val="24"/>
          <w:szCs w:val="24"/>
        </w:rPr>
      </w:pPr>
      <w:r>
        <w:rPr>
          <w:rFonts w:ascii="Times New Roman" w:hAnsi="Times New Roman" w:cs="Times New Roman"/>
          <w:sz w:val="24"/>
          <w:szCs w:val="24"/>
        </w:rPr>
        <w:t>•</w:t>
      </w:r>
      <w:r w:rsidR="0073738F">
        <w:rPr>
          <w:rFonts w:ascii="Times New Roman" w:hAnsi="Times New Roman" w:cs="Times New Roman"/>
          <w:sz w:val="24"/>
          <w:szCs w:val="24"/>
        </w:rPr>
        <w:t xml:space="preserve"> </w:t>
      </w:r>
      <w:r w:rsidR="00BD0DD5">
        <w:rPr>
          <w:rFonts w:ascii="Times New Roman" w:hAnsi="Times New Roman" w:cs="Times New Roman"/>
          <w:sz w:val="24"/>
          <w:szCs w:val="24"/>
        </w:rPr>
        <w:t>Work collaboratively with other external-facing functions of the school, including admissions, marketing, athletics, performing arts and student clubs and organizations;</w:t>
      </w:r>
    </w:p>
    <w:p w14:paraId="49E511F7" w14:textId="1AB91234" w:rsidR="00BD0DD5" w:rsidRDefault="00BD0DD5" w:rsidP="009A351B">
      <w:pPr>
        <w:rPr>
          <w:rFonts w:ascii="Times New Roman" w:hAnsi="Times New Roman" w:cs="Times New Roman"/>
          <w:sz w:val="24"/>
          <w:szCs w:val="24"/>
        </w:rPr>
      </w:pPr>
      <w:r>
        <w:rPr>
          <w:rFonts w:ascii="Times New Roman" w:hAnsi="Times New Roman" w:cs="Times New Roman"/>
          <w:sz w:val="24"/>
          <w:szCs w:val="24"/>
        </w:rPr>
        <w:t xml:space="preserve">• </w:t>
      </w:r>
      <w:r w:rsidR="00B74D31">
        <w:rPr>
          <w:rFonts w:ascii="Times New Roman" w:hAnsi="Times New Roman" w:cs="Times New Roman"/>
          <w:sz w:val="24"/>
          <w:szCs w:val="24"/>
        </w:rPr>
        <w:t>Participate in leadership activities</w:t>
      </w:r>
      <w:r>
        <w:rPr>
          <w:rFonts w:ascii="Times New Roman" w:hAnsi="Times New Roman" w:cs="Times New Roman"/>
          <w:sz w:val="24"/>
          <w:szCs w:val="24"/>
        </w:rPr>
        <w:t xml:space="preserve"> that set direction for the school and the Foundation and integrate those objectives into the annual plan for development; and</w:t>
      </w:r>
    </w:p>
    <w:p w14:paraId="629249AD" w14:textId="27F6E4C1" w:rsidR="00BD0DD5" w:rsidRDefault="00BD0DD5" w:rsidP="00BD0DD5">
      <w:pPr>
        <w:rPr>
          <w:rFonts w:ascii="Times New Roman" w:hAnsi="Times New Roman" w:cs="Times New Roman"/>
          <w:sz w:val="24"/>
          <w:szCs w:val="24"/>
        </w:rPr>
      </w:pPr>
      <w:r>
        <w:rPr>
          <w:rFonts w:ascii="Times New Roman" w:hAnsi="Times New Roman" w:cs="Times New Roman"/>
          <w:sz w:val="24"/>
          <w:szCs w:val="24"/>
        </w:rPr>
        <w:t xml:space="preserve">• </w:t>
      </w:r>
      <w:r w:rsidR="003C1384">
        <w:rPr>
          <w:rFonts w:ascii="Times New Roman" w:hAnsi="Times New Roman" w:cs="Times New Roman"/>
          <w:sz w:val="24"/>
          <w:szCs w:val="24"/>
        </w:rPr>
        <w:t>Participate actively with the Foundation Board of Trustees</w:t>
      </w:r>
      <w:r>
        <w:rPr>
          <w:rFonts w:ascii="Times New Roman" w:hAnsi="Times New Roman" w:cs="Times New Roman"/>
          <w:sz w:val="24"/>
          <w:szCs w:val="24"/>
        </w:rPr>
        <w:t>.</w:t>
      </w:r>
    </w:p>
    <w:p w14:paraId="15C04C58" w14:textId="77777777" w:rsidR="00BD0DD5" w:rsidRDefault="00BD0DD5" w:rsidP="00BD0DD5">
      <w:pPr>
        <w:rPr>
          <w:rFonts w:ascii="Times New Roman" w:hAnsi="Times New Roman" w:cs="Times New Roman"/>
          <w:sz w:val="24"/>
          <w:szCs w:val="24"/>
        </w:rPr>
      </w:pPr>
    </w:p>
    <w:p w14:paraId="78B1502F"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QUALIFICATIONS and REQUIREMENTS</w:t>
      </w:r>
    </w:p>
    <w:p w14:paraId="455E18CE" w14:textId="77777777" w:rsidR="002A7EE3" w:rsidRPr="001A2328" w:rsidRDefault="002A7EE3" w:rsidP="002A7EE3">
      <w:pPr>
        <w:rPr>
          <w:rFonts w:ascii="Times New Roman" w:hAnsi="Times New Roman" w:cs="Times New Roman"/>
          <w:sz w:val="24"/>
          <w:szCs w:val="24"/>
        </w:rPr>
      </w:pPr>
      <w:r>
        <w:rPr>
          <w:rFonts w:ascii="Times New Roman" w:hAnsi="Times New Roman" w:cs="Times New Roman"/>
          <w:sz w:val="24"/>
          <w:szCs w:val="24"/>
        </w:rPr>
        <w:t>R</w:t>
      </w:r>
      <w:r w:rsidRPr="001A2328">
        <w:rPr>
          <w:rFonts w:ascii="Times New Roman" w:hAnsi="Times New Roman" w:cs="Times New Roman"/>
          <w:sz w:val="24"/>
          <w:szCs w:val="24"/>
        </w:rPr>
        <w:t xml:space="preserve">equirements </w:t>
      </w:r>
      <w:r>
        <w:rPr>
          <w:rFonts w:ascii="Times New Roman" w:hAnsi="Times New Roman" w:cs="Times New Roman"/>
          <w:sz w:val="24"/>
          <w:szCs w:val="24"/>
        </w:rPr>
        <w:t xml:space="preserve">reflect necessary </w:t>
      </w:r>
      <w:r w:rsidRPr="001A2328">
        <w:rPr>
          <w:rFonts w:ascii="Times New Roman" w:hAnsi="Times New Roman" w:cs="Times New Roman"/>
          <w:sz w:val="24"/>
          <w:szCs w:val="24"/>
        </w:rPr>
        <w:t>knowledge, skill</w:t>
      </w:r>
      <w:r>
        <w:rPr>
          <w:rFonts w:ascii="Times New Roman" w:hAnsi="Times New Roman" w:cs="Times New Roman"/>
          <w:sz w:val="24"/>
          <w:szCs w:val="24"/>
        </w:rPr>
        <w:t>s</w:t>
      </w:r>
      <w:r w:rsidRPr="001A2328">
        <w:rPr>
          <w:rFonts w:ascii="Times New Roman" w:hAnsi="Times New Roman" w:cs="Times New Roman"/>
          <w:sz w:val="24"/>
          <w:szCs w:val="24"/>
        </w:rPr>
        <w:t>, and/or abilit</w:t>
      </w:r>
      <w:r>
        <w:rPr>
          <w:rFonts w:ascii="Times New Roman" w:hAnsi="Times New Roman" w:cs="Times New Roman"/>
          <w:sz w:val="24"/>
          <w:szCs w:val="24"/>
        </w:rPr>
        <w:t>ies</w:t>
      </w:r>
      <w:r w:rsidRPr="001A2328">
        <w:rPr>
          <w:rFonts w:ascii="Times New Roman" w:hAnsi="Times New Roman" w:cs="Times New Roman"/>
          <w:sz w:val="24"/>
          <w:szCs w:val="24"/>
        </w:rPr>
        <w:t xml:space="preserve">. Reasonable accommodations may be made to enable individuals with disabilities to perform the essential functions. </w:t>
      </w:r>
    </w:p>
    <w:p w14:paraId="45EA68BC" w14:textId="77777777" w:rsidR="002A7EE3" w:rsidRPr="001A2328" w:rsidRDefault="002A7EE3" w:rsidP="002A7EE3">
      <w:pPr>
        <w:rPr>
          <w:rFonts w:ascii="Times New Roman" w:hAnsi="Times New Roman" w:cs="Times New Roman"/>
          <w:sz w:val="24"/>
          <w:szCs w:val="24"/>
        </w:rPr>
      </w:pPr>
    </w:p>
    <w:p w14:paraId="4CC0BC3A"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Required attributes:</w:t>
      </w:r>
    </w:p>
    <w:p w14:paraId="1901E54C" w14:textId="419D4EE0" w:rsidR="002A7EE3" w:rsidRPr="00E4304D" w:rsidRDefault="002A7EE3" w:rsidP="002A7EE3">
      <w:pPr>
        <w:rPr>
          <w:rFonts w:ascii="Times New Roman" w:hAnsi="Times New Roman" w:cs="Times New Roman"/>
          <w:sz w:val="24"/>
          <w:szCs w:val="24"/>
        </w:rPr>
      </w:pPr>
      <w:r w:rsidRPr="00E4304D">
        <w:rPr>
          <w:rFonts w:ascii="Times New Roman" w:hAnsi="Times New Roman" w:cs="Times New Roman"/>
          <w:sz w:val="24"/>
          <w:szCs w:val="24"/>
        </w:rPr>
        <w:t xml:space="preserve">• </w:t>
      </w:r>
      <w:r w:rsidR="00312D4B">
        <w:rPr>
          <w:rFonts w:ascii="Times New Roman" w:hAnsi="Times New Roman" w:cs="Times New Roman"/>
          <w:sz w:val="24"/>
          <w:szCs w:val="24"/>
        </w:rPr>
        <w:t>Bachelor’s degree from an accredited college or university</w:t>
      </w:r>
      <w:r>
        <w:rPr>
          <w:rFonts w:ascii="Times New Roman" w:hAnsi="Times New Roman" w:cs="Times New Roman"/>
          <w:sz w:val="24"/>
          <w:szCs w:val="24"/>
        </w:rPr>
        <w:t>;</w:t>
      </w:r>
    </w:p>
    <w:p w14:paraId="60178374" w14:textId="329742AA" w:rsidR="0054220A" w:rsidRDefault="002A7EE3" w:rsidP="002A7EE3">
      <w:pPr>
        <w:rPr>
          <w:rFonts w:ascii="Times New Roman" w:hAnsi="Times New Roman" w:cs="Times New Roman"/>
          <w:sz w:val="24"/>
          <w:szCs w:val="24"/>
        </w:rPr>
      </w:pPr>
      <w:r w:rsidRPr="00E4304D">
        <w:rPr>
          <w:rFonts w:ascii="Times New Roman" w:hAnsi="Times New Roman" w:cs="Times New Roman"/>
          <w:sz w:val="24"/>
          <w:szCs w:val="24"/>
        </w:rPr>
        <w:lastRenderedPageBreak/>
        <w:t xml:space="preserve">• </w:t>
      </w:r>
      <w:r w:rsidR="0054220A">
        <w:rPr>
          <w:rFonts w:ascii="Times New Roman" w:hAnsi="Times New Roman" w:cs="Times New Roman"/>
          <w:sz w:val="24"/>
          <w:szCs w:val="24"/>
        </w:rPr>
        <w:t>Three o</w:t>
      </w:r>
      <w:r w:rsidR="00BD0DD5">
        <w:rPr>
          <w:rFonts w:ascii="Times New Roman" w:hAnsi="Times New Roman" w:cs="Times New Roman"/>
          <w:sz w:val="24"/>
          <w:szCs w:val="24"/>
        </w:rPr>
        <w:t>r</w:t>
      </w:r>
      <w:r w:rsidR="0054220A">
        <w:rPr>
          <w:rFonts w:ascii="Times New Roman" w:hAnsi="Times New Roman" w:cs="Times New Roman"/>
          <w:sz w:val="24"/>
          <w:szCs w:val="24"/>
        </w:rPr>
        <w:t xml:space="preserve"> more</w:t>
      </w:r>
      <w:r w:rsidR="00312D4B">
        <w:rPr>
          <w:rFonts w:ascii="Times New Roman" w:hAnsi="Times New Roman" w:cs="Times New Roman"/>
          <w:sz w:val="24"/>
          <w:szCs w:val="24"/>
        </w:rPr>
        <w:t xml:space="preserve"> years of </w:t>
      </w:r>
      <w:r w:rsidR="0054220A">
        <w:rPr>
          <w:rFonts w:ascii="Times New Roman" w:hAnsi="Times New Roman" w:cs="Times New Roman"/>
          <w:sz w:val="24"/>
          <w:szCs w:val="24"/>
        </w:rPr>
        <w:t xml:space="preserve">professional fundraising </w:t>
      </w:r>
      <w:r w:rsidR="00312D4B">
        <w:rPr>
          <w:rFonts w:ascii="Times New Roman" w:hAnsi="Times New Roman" w:cs="Times New Roman"/>
          <w:sz w:val="24"/>
          <w:szCs w:val="24"/>
        </w:rPr>
        <w:t>experience</w:t>
      </w:r>
      <w:r w:rsidR="0054220A">
        <w:rPr>
          <w:rFonts w:ascii="Times New Roman" w:hAnsi="Times New Roman" w:cs="Times New Roman"/>
          <w:sz w:val="24"/>
          <w:szCs w:val="24"/>
        </w:rPr>
        <w:t xml:space="preserve">, including major gifts and planned </w:t>
      </w:r>
      <w:proofErr w:type="gramStart"/>
      <w:r w:rsidR="0054220A">
        <w:rPr>
          <w:rFonts w:ascii="Times New Roman" w:hAnsi="Times New Roman" w:cs="Times New Roman"/>
          <w:sz w:val="24"/>
          <w:szCs w:val="24"/>
        </w:rPr>
        <w:t>giving</w:t>
      </w:r>
      <w:proofErr w:type="gramEnd"/>
      <w:r w:rsidR="0054220A">
        <w:rPr>
          <w:rFonts w:ascii="Times New Roman" w:hAnsi="Times New Roman" w:cs="Times New Roman"/>
          <w:sz w:val="24"/>
          <w:szCs w:val="24"/>
        </w:rPr>
        <w:t>;</w:t>
      </w:r>
    </w:p>
    <w:p w14:paraId="6D96B9D2" w14:textId="674ACFF6" w:rsidR="002A7EE3" w:rsidRDefault="002A7EE3" w:rsidP="002A7EE3">
      <w:pPr>
        <w:rPr>
          <w:rFonts w:ascii="Times New Roman" w:hAnsi="Times New Roman" w:cs="Times New Roman"/>
          <w:sz w:val="24"/>
          <w:szCs w:val="24"/>
        </w:rPr>
      </w:pPr>
      <w:r w:rsidRPr="00E4304D">
        <w:rPr>
          <w:rFonts w:ascii="Times New Roman" w:hAnsi="Times New Roman" w:cs="Times New Roman"/>
          <w:sz w:val="24"/>
          <w:szCs w:val="24"/>
        </w:rPr>
        <w:t xml:space="preserve">• </w:t>
      </w:r>
      <w:r w:rsidR="0054220A">
        <w:rPr>
          <w:rFonts w:ascii="Times New Roman" w:hAnsi="Times New Roman" w:cs="Times New Roman"/>
          <w:sz w:val="24"/>
          <w:szCs w:val="24"/>
        </w:rPr>
        <w:t>Sophisticated understanding of donor maturation sequence from prospect research through solicitation and stewardship</w:t>
      </w:r>
      <w:r>
        <w:rPr>
          <w:rFonts w:ascii="Times New Roman" w:hAnsi="Times New Roman" w:cs="Times New Roman"/>
          <w:sz w:val="24"/>
          <w:szCs w:val="24"/>
        </w:rPr>
        <w:t>;</w:t>
      </w:r>
    </w:p>
    <w:p w14:paraId="23F49862" w14:textId="27A8E86F" w:rsidR="0054220A" w:rsidRDefault="0054220A" w:rsidP="002A7EE3">
      <w:pPr>
        <w:rPr>
          <w:rFonts w:ascii="Times New Roman" w:hAnsi="Times New Roman" w:cs="Times New Roman"/>
          <w:sz w:val="24"/>
          <w:szCs w:val="24"/>
        </w:rPr>
      </w:pPr>
      <w:r>
        <w:rPr>
          <w:rFonts w:ascii="Times New Roman" w:hAnsi="Times New Roman" w:cs="Times New Roman"/>
          <w:sz w:val="24"/>
          <w:szCs w:val="24"/>
        </w:rPr>
        <w:t xml:space="preserve">• Significant experience developing individualized development plans, particularly for major gifts and planned </w:t>
      </w: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w:t>
      </w:r>
    </w:p>
    <w:p w14:paraId="77CFD201" w14:textId="3BE64478" w:rsidR="00E93629" w:rsidRDefault="00E93629" w:rsidP="002A7EE3">
      <w:pPr>
        <w:rPr>
          <w:rFonts w:ascii="Times New Roman" w:hAnsi="Times New Roman" w:cs="Times New Roman"/>
          <w:sz w:val="24"/>
          <w:szCs w:val="24"/>
        </w:rPr>
      </w:pPr>
      <w:r>
        <w:rPr>
          <w:rFonts w:ascii="Times New Roman" w:hAnsi="Times New Roman" w:cs="Times New Roman"/>
          <w:sz w:val="24"/>
          <w:szCs w:val="24"/>
        </w:rPr>
        <w:t>• Experience writing proposals for major gifts and planned gifts;</w:t>
      </w:r>
    </w:p>
    <w:p w14:paraId="441750EE" w14:textId="0FFFEF60" w:rsidR="0054220A" w:rsidRDefault="0054220A" w:rsidP="002A7EE3">
      <w:pPr>
        <w:rPr>
          <w:rFonts w:ascii="Times New Roman" w:hAnsi="Times New Roman" w:cs="Times New Roman"/>
          <w:sz w:val="24"/>
          <w:szCs w:val="24"/>
        </w:rPr>
      </w:pPr>
      <w:r>
        <w:rPr>
          <w:rFonts w:ascii="Times New Roman" w:hAnsi="Times New Roman" w:cs="Times New Roman"/>
          <w:sz w:val="24"/>
          <w:szCs w:val="24"/>
        </w:rPr>
        <w:t>• Experience working with online giving platforms;</w:t>
      </w:r>
    </w:p>
    <w:p w14:paraId="4D199930" w14:textId="6F6893A8" w:rsidR="0054220A" w:rsidRDefault="0054220A" w:rsidP="002A7EE3">
      <w:pPr>
        <w:rPr>
          <w:rFonts w:ascii="Times New Roman" w:hAnsi="Times New Roman" w:cs="Times New Roman"/>
          <w:sz w:val="24"/>
          <w:szCs w:val="24"/>
        </w:rPr>
      </w:pPr>
      <w:r>
        <w:rPr>
          <w:rFonts w:ascii="Times New Roman" w:hAnsi="Times New Roman" w:cs="Times New Roman"/>
          <w:sz w:val="24"/>
          <w:szCs w:val="24"/>
        </w:rPr>
        <w:t>• Experience working with special appeals;</w:t>
      </w:r>
    </w:p>
    <w:p w14:paraId="67233E37" w14:textId="77777777" w:rsidR="00A4162D" w:rsidRDefault="00583000" w:rsidP="002A7EE3">
      <w:pPr>
        <w:rPr>
          <w:rFonts w:ascii="Times New Roman" w:hAnsi="Times New Roman" w:cs="Times New Roman"/>
          <w:sz w:val="24"/>
          <w:szCs w:val="24"/>
        </w:rPr>
      </w:pPr>
      <w:r>
        <w:rPr>
          <w:rFonts w:ascii="Times New Roman" w:hAnsi="Times New Roman" w:cs="Times New Roman"/>
          <w:sz w:val="24"/>
          <w:szCs w:val="24"/>
        </w:rPr>
        <w:t xml:space="preserve">• Strong organizational skills and the abilities to make progress on multiple initiatives; </w:t>
      </w:r>
    </w:p>
    <w:p w14:paraId="73989CF6" w14:textId="469DFB59" w:rsidR="00583000" w:rsidRPr="00E4304D" w:rsidRDefault="00A4162D" w:rsidP="002A7EE3">
      <w:pPr>
        <w:rPr>
          <w:rFonts w:ascii="Times New Roman" w:hAnsi="Times New Roman" w:cs="Times New Roman"/>
          <w:sz w:val="24"/>
          <w:szCs w:val="24"/>
        </w:rPr>
      </w:pPr>
      <w:r>
        <w:rPr>
          <w:rFonts w:ascii="Times New Roman" w:hAnsi="Times New Roman" w:cs="Times New Roman"/>
          <w:sz w:val="24"/>
          <w:szCs w:val="24"/>
        </w:rPr>
        <w:t xml:space="preserve">• Demonstrated knowledge of best practices around philanthropic giving and the necessary confidentiality and integrity inherent in the position; </w:t>
      </w:r>
      <w:r w:rsidR="00583000">
        <w:rPr>
          <w:rFonts w:ascii="Times New Roman" w:hAnsi="Times New Roman" w:cs="Times New Roman"/>
          <w:sz w:val="24"/>
          <w:szCs w:val="24"/>
        </w:rPr>
        <w:t>and</w:t>
      </w:r>
    </w:p>
    <w:p w14:paraId="6A90E8B6" w14:textId="4C8A52BD" w:rsidR="002A7EE3" w:rsidRPr="005A7069" w:rsidRDefault="002A7EE3" w:rsidP="00583000">
      <w:pPr>
        <w:rPr>
          <w:rFonts w:ascii="Times New Roman" w:hAnsi="Times New Roman" w:cs="Times New Roman"/>
          <w:sz w:val="24"/>
          <w:szCs w:val="24"/>
        </w:rPr>
      </w:pPr>
      <w:r>
        <w:rPr>
          <w:rFonts w:ascii="Times New Roman" w:hAnsi="Times New Roman" w:cs="Times New Roman"/>
          <w:sz w:val="24"/>
          <w:szCs w:val="24"/>
        </w:rPr>
        <w:t xml:space="preserve">• </w:t>
      </w:r>
      <w:r w:rsidR="0054220A">
        <w:rPr>
          <w:rFonts w:ascii="Times New Roman" w:hAnsi="Times New Roman" w:cs="Times New Roman"/>
          <w:sz w:val="24"/>
          <w:szCs w:val="24"/>
        </w:rPr>
        <w:t>Outstanding interpersonal communications skills and demonstrated ability to write clearly and persuasivel</w:t>
      </w:r>
      <w:r w:rsidR="00583000">
        <w:rPr>
          <w:rFonts w:ascii="Times New Roman" w:hAnsi="Times New Roman" w:cs="Times New Roman"/>
          <w:sz w:val="24"/>
          <w:szCs w:val="24"/>
        </w:rPr>
        <w:t>y</w:t>
      </w:r>
      <w:r>
        <w:rPr>
          <w:rFonts w:ascii="Times New Roman" w:hAnsi="Times New Roman" w:cs="Times New Roman"/>
          <w:sz w:val="24"/>
          <w:szCs w:val="24"/>
        </w:rPr>
        <w:t>.</w:t>
      </w:r>
    </w:p>
    <w:p w14:paraId="543C7E82" w14:textId="77777777" w:rsidR="002A7EE3" w:rsidRDefault="002A7EE3" w:rsidP="002A7EE3">
      <w:pPr>
        <w:rPr>
          <w:rFonts w:ascii="Times New Roman" w:hAnsi="Times New Roman" w:cs="Times New Roman"/>
          <w:b/>
          <w:bCs/>
          <w:sz w:val="24"/>
          <w:szCs w:val="24"/>
        </w:rPr>
      </w:pPr>
    </w:p>
    <w:p w14:paraId="2FCE2CC0"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Preferred attributes:</w:t>
      </w:r>
    </w:p>
    <w:p w14:paraId="13978E54" w14:textId="680DA718" w:rsidR="002A7EE3" w:rsidRDefault="002A7EE3" w:rsidP="002A7EE3">
      <w:pPr>
        <w:rPr>
          <w:rFonts w:ascii="Times New Roman" w:hAnsi="Times New Roman" w:cs="Times New Roman"/>
          <w:sz w:val="24"/>
          <w:szCs w:val="24"/>
        </w:rPr>
      </w:pPr>
      <w:r w:rsidRPr="00E4304D">
        <w:rPr>
          <w:rFonts w:ascii="Times New Roman" w:hAnsi="Times New Roman" w:cs="Times New Roman"/>
          <w:sz w:val="24"/>
          <w:szCs w:val="24"/>
        </w:rPr>
        <w:t xml:space="preserve">• </w:t>
      </w:r>
      <w:r w:rsidR="00D802E9">
        <w:rPr>
          <w:rFonts w:ascii="Times New Roman" w:hAnsi="Times New Roman" w:cs="Times New Roman"/>
          <w:sz w:val="24"/>
          <w:szCs w:val="24"/>
        </w:rPr>
        <w:t>Certified Fund-Raising Executive (CFRE) credential or similar</w:t>
      </w:r>
      <w:r>
        <w:rPr>
          <w:rFonts w:ascii="Times New Roman" w:hAnsi="Times New Roman" w:cs="Times New Roman"/>
          <w:sz w:val="24"/>
          <w:szCs w:val="24"/>
        </w:rPr>
        <w:t>;</w:t>
      </w:r>
    </w:p>
    <w:p w14:paraId="51FEA919" w14:textId="4B08E98E" w:rsidR="0054220A" w:rsidRDefault="0054220A" w:rsidP="002A7EE3">
      <w:pPr>
        <w:rPr>
          <w:rFonts w:ascii="Times New Roman" w:hAnsi="Times New Roman" w:cs="Times New Roman"/>
          <w:sz w:val="24"/>
          <w:szCs w:val="24"/>
        </w:rPr>
      </w:pPr>
      <w:r>
        <w:rPr>
          <w:rFonts w:ascii="Times New Roman" w:hAnsi="Times New Roman" w:cs="Times New Roman"/>
          <w:sz w:val="24"/>
          <w:szCs w:val="24"/>
        </w:rPr>
        <w:t xml:space="preserve">• </w:t>
      </w:r>
      <w:r w:rsidR="00BD0DD5">
        <w:rPr>
          <w:rFonts w:ascii="Times New Roman" w:hAnsi="Times New Roman" w:cs="Times New Roman"/>
          <w:sz w:val="24"/>
          <w:szCs w:val="24"/>
        </w:rPr>
        <w:t>Substantive</w:t>
      </w:r>
      <w:r>
        <w:rPr>
          <w:rFonts w:ascii="Times New Roman" w:hAnsi="Times New Roman" w:cs="Times New Roman"/>
          <w:sz w:val="24"/>
          <w:szCs w:val="24"/>
        </w:rPr>
        <w:t xml:space="preserve"> expertise in the Blackbaud Raiser’s Edge donor management system;</w:t>
      </w:r>
    </w:p>
    <w:p w14:paraId="65FC6CD9" w14:textId="365E76FC" w:rsidR="00394DBF" w:rsidRPr="00E4304D" w:rsidRDefault="00394DBF" w:rsidP="002A7EE3">
      <w:pPr>
        <w:rPr>
          <w:rFonts w:ascii="Times New Roman" w:hAnsi="Times New Roman" w:cs="Times New Roman"/>
          <w:sz w:val="24"/>
          <w:szCs w:val="24"/>
        </w:rPr>
      </w:pPr>
      <w:r>
        <w:rPr>
          <w:rFonts w:ascii="Times New Roman" w:hAnsi="Times New Roman" w:cs="Times New Roman"/>
          <w:sz w:val="24"/>
          <w:szCs w:val="24"/>
        </w:rPr>
        <w:t>• Supervisory experience in fundraising;</w:t>
      </w:r>
    </w:p>
    <w:p w14:paraId="383BF86B" w14:textId="0C657E43" w:rsidR="002A7EE3" w:rsidRDefault="002A7EE3" w:rsidP="002A7EE3">
      <w:pPr>
        <w:rPr>
          <w:rFonts w:ascii="Times New Roman" w:hAnsi="Times New Roman" w:cs="Times New Roman"/>
          <w:sz w:val="24"/>
          <w:szCs w:val="24"/>
        </w:rPr>
      </w:pPr>
      <w:r w:rsidRPr="001A2328">
        <w:rPr>
          <w:rFonts w:ascii="Times New Roman" w:hAnsi="Times New Roman" w:cs="Times New Roman"/>
          <w:sz w:val="24"/>
          <w:szCs w:val="24"/>
        </w:rPr>
        <w:t>•</w:t>
      </w:r>
      <w:r>
        <w:rPr>
          <w:rFonts w:ascii="Times New Roman" w:hAnsi="Times New Roman" w:cs="Times New Roman"/>
          <w:sz w:val="24"/>
          <w:szCs w:val="24"/>
        </w:rPr>
        <w:t xml:space="preserve"> </w:t>
      </w:r>
      <w:r w:rsidR="0054220A">
        <w:rPr>
          <w:rFonts w:ascii="Times New Roman" w:hAnsi="Times New Roman" w:cs="Times New Roman"/>
          <w:sz w:val="24"/>
          <w:szCs w:val="24"/>
        </w:rPr>
        <w:t>Experience in creating and conducting special events</w:t>
      </w:r>
      <w:r>
        <w:rPr>
          <w:rFonts w:ascii="Times New Roman" w:hAnsi="Times New Roman" w:cs="Times New Roman"/>
          <w:sz w:val="24"/>
          <w:szCs w:val="24"/>
        </w:rPr>
        <w:t>;</w:t>
      </w:r>
      <w:r w:rsidR="000D0813">
        <w:rPr>
          <w:rFonts w:ascii="Times New Roman" w:hAnsi="Times New Roman" w:cs="Times New Roman"/>
          <w:sz w:val="24"/>
          <w:szCs w:val="24"/>
        </w:rPr>
        <w:t xml:space="preserve"> and</w:t>
      </w:r>
    </w:p>
    <w:p w14:paraId="3362C9A9" w14:textId="36B3B2AB" w:rsidR="002A7EE3" w:rsidRDefault="002A7EE3" w:rsidP="000D0813">
      <w:pPr>
        <w:rPr>
          <w:rFonts w:ascii="Times New Roman" w:hAnsi="Times New Roman" w:cs="Times New Roman"/>
          <w:sz w:val="24"/>
          <w:szCs w:val="24"/>
        </w:rPr>
      </w:pPr>
      <w:r>
        <w:rPr>
          <w:rFonts w:ascii="Times New Roman" w:hAnsi="Times New Roman" w:cs="Times New Roman"/>
          <w:sz w:val="24"/>
          <w:szCs w:val="24"/>
        </w:rPr>
        <w:t xml:space="preserve">• </w:t>
      </w:r>
      <w:r w:rsidR="000D0813">
        <w:rPr>
          <w:rFonts w:ascii="Times New Roman" w:hAnsi="Times New Roman" w:cs="Times New Roman"/>
          <w:sz w:val="24"/>
          <w:szCs w:val="24"/>
        </w:rPr>
        <w:t>Experience with fundraising in an educational or church-related environment</w:t>
      </w:r>
      <w:r>
        <w:rPr>
          <w:rFonts w:ascii="Times New Roman" w:hAnsi="Times New Roman" w:cs="Times New Roman"/>
          <w:sz w:val="24"/>
          <w:szCs w:val="24"/>
        </w:rPr>
        <w:t>.</w:t>
      </w:r>
    </w:p>
    <w:p w14:paraId="6FDF2DBC" w14:textId="77777777" w:rsidR="002A7EE3" w:rsidRDefault="002A7EE3" w:rsidP="002A7EE3">
      <w:pPr>
        <w:rPr>
          <w:rFonts w:ascii="Times New Roman" w:hAnsi="Times New Roman" w:cs="Times New Roman"/>
          <w:b/>
          <w:bCs/>
          <w:sz w:val="24"/>
          <w:szCs w:val="24"/>
        </w:rPr>
      </w:pPr>
    </w:p>
    <w:p w14:paraId="5FEA813A"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 xml:space="preserve">SUPERVISORY RESPONSIBILITIES </w:t>
      </w:r>
    </w:p>
    <w:p w14:paraId="426C788B" w14:textId="19FFC67A" w:rsidR="002A7EE3" w:rsidRPr="001A2328" w:rsidRDefault="0054220A" w:rsidP="002A7EE3">
      <w:pPr>
        <w:rPr>
          <w:rFonts w:ascii="Times New Roman" w:hAnsi="Times New Roman" w:cs="Times New Roman"/>
          <w:sz w:val="24"/>
          <w:szCs w:val="24"/>
        </w:rPr>
      </w:pPr>
      <w:r>
        <w:rPr>
          <w:rFonts w:ascii="Times New Roman" w:hAnsi="Times New Roman" w:cs="Times New Roman"/>
          <w:sz w:val="24"/>
          <w:szCs w:val="24"/>
        </w:rPr>
        <w:t>The Director of Development will supervise staff working in development</w:t>
      </w:r>
      <w:r w:rsidR="002A7EE3">
        <w:rPr>
          <w:rFonts w:ascii="Times New Roman" w:hAnsi="Times New Roman" w:cs="Times New Roman"/>
          <w:sz w:val="24"/>
          <w:szCs w:val="24"/>
        </w:rPr>
        <w:t>.</w:t>
      </w:r>
    </w:p>
    <w:p w14:paraId="56594A9B" w14:textId="77777777" w:rsidR="002A7EE3" w:rsidRDefault="002A7EE3" w:rsidP="002A7EE3">
      <w:pPr>
        <w:rPr>
          <w:rFonts w:ascii="Times New Roman" w:hAnsi="Times New Roman" w:cs="Times New Roman"/>
          <w:b/>
          <w:bCs/>
          <w:sz w:val="24"/>
          <w:szCs w:val="24"/>
        </w:rPr>
      </w:pPr>
    </w:p>
    <w:p w14:paraId="40B1D82A" w14:textId="77777777" w:rsidR="002A7EE3" w:rsidRPr="00DC459A" w:rsidRDefault="002A7EE3" w:rsidP="002A7EE3">
      <w:pPr>
        <w:rPr>
          <w:rFonts w:ascii="Times New Roman" w:hAnsi="Times New Roman" w:cs="Times New Roman"/>
          <w:b/>
          <w:bCs/>
          <w:sz w:val="24"/>
          <w:szCs w:val="24"/>
        </w:rPr>
      </w:pPr>
      <w:r w:rsidRPr="00DC459A">
        <w:rPr>
          <w:rFonts w:ascii="Times New Roman" w:hAnsi="Times New Roman" w:cs="Times New Roman"/>
          <w:b/>
          <w:bCs/>
          <w:sz w:val="24"/>
          <w:szCs w:val="24"/>
        </w:rPr>
        <w:t xml:space="preserve">OTHER SKILLS and ABILITIES </w:t>
      </w:r>
    </w:p>
    <w:p w14:paraId="01BEA6D7" w14:textId="5A96788D" w:rsidR="002A7EE3" w:rsidRPr="001A2328" w:rsidRDefault="002A7EE3" w:rsidP="002A7EE3">
      <w:pPr>
        <w:rPr>
          <w:rFonts w:ascii="Times New Roman" w:hAnsi="Times New Roman" w:cs="Times New Roman"/>
          <w:sz w:val="24"/>
          <w:szCs w:val="24"/>
        </w:rPr>
      </w:pPr>
      <w:r>
        <w:rPr>
          <w:rFonts w:ascii="Times New Roman" w:hAnsi="Times New Roman" w:cs="Times New Roman"/>
          <w:sz w:val="24"/>
          <w:szCs w:val="24"/>
        </w:rPr>
        <w:t xml:space="preserve">The </w:t>
      </w:r>
      <w:r w:rsidR="00420ACE">
        <w:rPr>
          <w:rFonts w:ascii="Times New Roman" w:hAnsi="Times New Roman" w:cs="Times New Roman"/>
          <w:sz w:val="24"/>
          <w:szCs w:val="24"/>
        </w:rPr>
        <w:t xml:space="preserve">Director of </w:t>
      </w:r>
      <w:r w:rsidR="00312D4B">
        <w:rPr>
          <w:rFonts w:ascii="Times New Roman" w:hAnsi="Times New Roman" w:cs="Times New Roman"/>
          <w:sz w:val="24"/>
          <w:szCs w:val="24"/>
        </w:rPr>
        <w:t xml:space="preserve">Development </w:t>
      </w:r>
      <w:r>
        <w:rPr>
          <w:rFonts w:ascii="Times New Roman" w:hAnsi="Times New Roman" w:cs="Times New Roman"/>
          <w:sz w:val="24"/>
          <w:szCs w:val="24"/>
        </w:rPr>
        <w:t>must</w:t>
      </w:r>
      <w:r w:rsidRPr="001A2328">
        <w:rPr>
          <w:rFonts w:ascii="Times New Roman" w:hAnsi="Times New Roman" w:cs="Times New Roman"/>
          <w:sz w:val="24"/>
          <w:szCs w:val="24"/>
        </w:rPr>
        <w:t xml:space="preserve"> establish and maintain effective working relationships with students, staff and the school community</w:t>
      </w:r>
      <w:r>
        <w:rPr>
          <w:rFonts w:ascii="Times New Roman" w:hAnsi="Times New Roman" w:cs="Times New Roman"/>
          <w:sz w:val="24"/>
          <w:szCs w:val="24"/>
        </w:rPr>
        <w:t>;</w:t>
      </w:r>
      <w:r w:rsidRPr="001A2328">
        <w:rPr>
          <w:rFonts w:ascii="Times New Roman" w:hAnsi="Times New Roman" w:cs="Times New Roman"/>
          <w:sz w:val="24"/>
          <w:szCs w:val="24"/>
        </w:rPr>
        <w:t xml:space="preserve"> </w:t>
      </w:r>
      <w:r>
        <w:rPr>
          <w:rFonts w:ascii="Times New Roman" w:hAnsi="Times New Roman" w:cs="Times New Roman"/>
          <w:sz w:val="24"/>
          <w:szCs w:val="24"/>
        </w:rPr>
        <w:t xml:space="preserve">must communicate clearly; and must </w:t>
      </w:r>
      <w:r w:rsidRPr="001A2328">
        <w:rPr>
          <w:rFonts w:ascii="Times New Roman" w:hAnsi="Times New Roman" w:cs="Times New Roman"/>
          <w:sz w:val="24"/>
          <w:szCs w:val="24"/>
        </w:rPr>
        <w:t>perform duties with awareness of all Oak Grove policies.</w:t>
      </w:r>
    </w:p>
    <w:p w14:paraId="0A1348F2" w14:textId="77777777" w:rsidR="002A7EE3" w:rsidRPr="001A2328" w:rsidRDefault="002A7EE3" w:rsidP="002A7EE3">
      <w:pPr>
        <w:rPr>
          <w:rFonts w:ascii="Times New Roman" w:hAnsi="Times New Roman" w:cs="Times New Roman"/>
          <w:sz w:val="24"/>
          <w:szCs w:val="24"/>
        </w:rPr>
      </w:pPr>
    </w:p>
    <w:p w14:paraId="20E2204B" w14:textId="77777777" w:rsidR="002A7EE3" w:rsidRPr="00320CBF" w:rsidRDefault="002A7EE3" w:rsidP="002A7EE3">
      <w:pPr>
        <w:rPr>
          <w:rFonts w:ascii="Times New Roman" w:hAnsi="Times New Roman" w:cs="Times New Roman"/>
          <w:b/>
          <w:bCs/>
          <w:sz w:val="24"/>
          <w:szCs w:val="24"/>
        </w:rPr>
      </w:pPr>
      <w:r w:rsidRPr="00320CBF">
        <w:rPr>
          <w:rFonts w:ascii="Times New Roman" w:hAnsi="Times New Roman" w:cs="Times New Roman"/>
          <w:b/>
          <w:bCs/>
          <w:sz w:val="24"/>
          <w:szCs w:val="24"/>
        </w:rPr>
        <w:t>PHYSICAL DEMANDS</w:t>
      </w:r>
    </w:p>
    <w:p w14:paraId="1DFDA672" w14:textId="77777777" w:rsidR="002A7EE3" w:rsidRPr="00E21B0B" w:rsidRDefault="002A7EE3" w:rsidP="002A7EE3">
      <w:pPr>
        <w:rPr>
          <w:rFonts w:ascii="Times New Roman" w:hAnsi="Times New Roman" w:cs="Times New Roman"/>
          <w:spacing w:val="-4"/>
          <w:sz w:val="24"/>
          <w:szCs w:val="24"/>
        </w:rPr>
      </w:pPr>
      <w:r w:rsidRPr="00E21B0B">
        <w:rPr>
          <w:rFonts w:ascii="Times New Roman" w:hAnsi="Times New Roman" w:cs="Times New Roman"/>
          <w:spacing w:val="-4"/>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26E71967" w14:textId="77777777" w:rsidR="002A7EE3" w:rsidRPr="001A2328" w:rsidRDefault="002A7EE3" w:rsidP="002A7EE3">
      <w:pPr>
        <w:rPr>
          <w:rFonts w:ascii="Times New Roman" w:hAnsi="Times New Roman" w:cs="Times New Roman"/>
          <w:sz w:val="24"/>
          <w:szCs w:val="24"/>
        </w:rPr>
      </w:pPr>
    </w:p>
    <w:p w14:paraId="0AC6462C" w14:textId="6C259803" w:rsidR="002A7EE3" w:rsidRPr="001A2328" w:rsidRDefault="00C845A0" w:rsidP="002A7EE3">
      <w:pPr>
        <w:rPr>
          <w:rFonts w:ascii="Times New Roman" w:hAnsi="Times New Roman" w:cs="Times New Roman"/>
          <w:sz w:val="24"/>
          <w:szCs w:val="24"/>
        </w:rPr>
      </w:pPr>
      <w:r>
        <w:rPr>
          <w:rFonts w:ascii="Times New Roman" w:hAnsi="Times New Roman" w:cs="Times New Roman"/>
          <w:sz w:val="24"/>
          <w:szCs w:val="24"/>
        </w:rPr>
        <w:t xml:space="preserve">This position requires local, regional and national travel, including driving to appointments. </w:t>
      </w:r>
      <w:r w:rsidR="002A7EE3" w:rsidRPr="001A2328">
        <w:rPr>
          <w:rFonts w:ascii="Times New Roman" w:hAnsi="Times New Roman" w:cs="Times New Roman"/>
          <w:sz w:val="24"/>
          <w:szCs w:val="24"/>
        </w:rPr>
        <w:t xml:space="preserve">While performing the duties of this job, the employee is regularly required to </w:t>
      </w:r>
      <w:r>
        <w:rPr>
          <w:rFonts w:ascii="Times New Roman" w:hAnsi="Times New Roman" w:cs="Times New Roman"/>
          <w:sz w:val="24"/>
          <w:szCs w:val="24"/>
        </w:rPr>
        <w:t>participate in conversations</w:t>
      </w:r>
      <w:r w:rsidR="002A7EE3" w:rsidRPr="001A2328">
        <w:rPr>
          <w:rFonts w:ascii="Times New Roman" w:hAnsi="Times New Roman" w:cs="Times New Roman"/>
          <w:sz w:val="24"/>
          <w:szCs w:val="24"/>
        </w:rPr>
        <w:t xml:space="preserve">. The employee frequently is required to stand, walk, operate a computer, sit, and occasionally to reach with hands and arms. The employee must occasionally lift and/or move up to </w:t>
      </w:r>
      <w:r>
        <w:rPr>
          <w:rFonts w:ascii="Times New Roman" w:hAnsi="Times New Roman" w:cs="Times New Roman"/>
          <w:sz w:val="24"/>
          <w:szCs w:val="24"/>
        </w:rPr>
        <w:t>30</w:t>
      </w:r>
      <w:r w:rsidR="002A7EE3" w:rsidRPr="001A2328">
        <w:rPr>
          <w:rFonts w:ascii="Times New Roman" w:hAnsi="Times New Roman" w:cs="Times New Roman"/>
          <w:sz w:val="24"/>
          <w:szCs w:val="24"/>
        </w:rPr>
        <w:t xml:space="preserve"> pounds, </w:t>
      </w:r>
      <w:r>
        <w:rPr>
          <w:rFonts w:ascii="Times New Roman" w:hAnsi="Times New Roman" w:cs="Times New Roman"/>
          <w:sz w:val="24"/>
          <w:szCs w:val="24"/>
        </w:rPr>
        <w:t>including materials associated with special events and items used regularly in the office</w:t>
      </w:r>
      <w:r w:rsidR="002A7EE3" w:rsidRPr="001A2328">
        <w:rPr>
          <w:rFonts w:ascii="Times New Roman" w:hAnsi="Times New Roman" w:cs="Times New Roman"/>
          <w:sz w:val="24"/>
          <w:szCs w:val="24"/>
        </w:rPr>
        <w:t xml:space="preserve">. Specific vision abilities required by this job include </w:t>
      </w:r>
      <w:r>
        <w:rPr>
          <w:rFonts w:ascii="Times New Roman" w:hAnsi="Times New Roman" w:cs="Times New Roman"/>
          <w:sz w:val="24"/>
          <w:szCs w:val="24"/>
        </w:rPr>
        <w:t>the use of computers in the workplace and driving for off-campus meetings</w:t>
      </w:r>
      <w:r w:rsidR="002A7EE3" w:rsidRPr="001A2328">
        <w:rPr>
          <w:rFonts w:ascii="Times New Roman" w:hAnsi="Times New Roman" w:cs="Times New Roman"/>
          <w:sz w:val="24"/>
          <w:szCs w:val="24"/>
        </w:rPr>
        <w:t>. Occasionally, yet essential to this position, the individual must meet deadlines with severe time constraints, interacting with the public and other workers. Occasionally the position requires the employee to work irregular or extended hours, direct responsibility for the safety, well-being or work output of other people and meet multiple demands from several people.</w:t>
      </w:r>
    </w:p>
    <w:p w14:paraId="5EFB4CD8" w14:textId="77777777" w:rsidR="002A7EE3" w:rsidRPr="00BA4F14" w:rsidRDefault="002A7EE3" w:rsidP="002A7EE3">
      <w:pPr>
        <w:rPr>
          <w:rFonts w:ascii="Times New Roman" w:hAnsi="Times New Roman" w:cs="Times New Roman"/>
          <w:b/>
          <w:bCs/>
          <w:sz w:val="24"/>
          <w:szCs w:val="24"/>
        </w:rPr>
      </w:pPr>
      <w:r w:rsidRPr="00BA4F14">
        <w:rPr>
          <w:rFonts w:ascii="Times New Roman" w:hAnsi="Times New Roman" w:cs="Times New Roman"/>
          <w:b/>
          <w:bCs/>
          <w:sz w:val="24"/>
          <w:szCs w:val="24"/>
        </w:rPr>
        <w:lastRenderedPageBreak/>
        <w:t>WORK ENVIRONMENT</w:t>
      </w:r>
    </w:p>
    <w:p w14:paraId="69BFE9BC" w14:textId="77777777" w:rsidR="002A7EE3" w:rsidRPr="001A2328" w:rsidRDefault="002A7EE3" w:rsidP="002A7EE3">
      <w:pPr>
        <w:rPr>
          <w:rFonts w:ascii="Times New Roman" w:hAnsi="Times New Roman" w:cs="Times New Roman"/>
          <w:sz w:val="24"/>
          <w:szCs w:val="24"/>
        </w:rPr>
      </w:pPr>
      <w:r w:rsidRPr="001A2328">
        <w:rPr>
          <w:rFonts w:ascii="Times New Roman" w:hAnsi="Times New Roman" w:cs="Times New Roman"/>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quiet. </w:t>
      </w:r>
    </w:p>
    <w:p w14:paraId="0276C763" w14:textId="77777777" w:rsidR="002A7EE3" w:rsidRPr="001A2328" w:rsidRDefault="002A7EE3" w:rsidP="002A7EE3">
      <w:pPr>
        <w:rPr>
          <w:rFonts w:ascii="Times New Roman" w:hAnsi="Times New Roman" w:cs="Times New Roman"/>
          <w:sz w:val="24"/>
          <w:szCs w:val="24"/>
        </w:rPr>
      </w:pPr>
    </w:p>
    <w:p w14:paraId="21CBDEA2" w14:textId="77777777" w:rsidR="002A7EE3" w:rsidRPr="00320CBF" w:rsidRDefault="002A7EE3" w:rsidP="002A7EE3">
      <w:pPr>
        <w:rPr>
          <w:rFonts w:ascii="Times New Roman" w:hAnsi="Times New Roman" w:cs="Times New Roman"/>
          <w:b/>
          <w:bCs/>
          <w:sz w:val="24"/>
          <w:szCs w:val="24"/>
        </w:rPr>
      </w:pPr>
      <w:r w:rsidRPr="00320CBF">
        <w:rPr>
          <w:rFonts w:ascii="Times New Roman" w:hAnsi="Times New Roman" w:cs="Times New Roman"/>
          <w:b/>
          <w:bCs/>
          <w:sz w:val="24"/>
          <w:szCs w:val="24"/>
        </w:rPr>
        <w:t>EVALUATION</w:t>
      </w:r>
    </w:p>
    <w:p w14:paraId="2528B323" w14:textId="77777777" w:rsidR="002A7EE3" w:rsidRPr="001A2328" w:rsidRDefault="002A7EE3" w:rsidP="002A7EE3">
      <w:pPr>
        <w:rPr>
          <w:rFonts w:ascii="Times New Roman" w:hAnsi="Times New Roman" w:cs="Times New Roman"/>
          <w:sz w:val="24"/>
          <w:szCs w:val="24"/>
        </w:rPr>
      </w:pPr>
      <w:r w:rsidRPr="001A2328">
        <w:rPr>
          <w:rFonts w:ascii="Times New Roman" w:hAnsi="Times New Roman" w:cs="Times New Roman"/>
          <w:sz w:val="24"/>
          <w:szCs w:val="24"/>
        </w:rPr>
        <w:t xml:space="preserve">Job performance is evaluated in accordance </w:t>
      </w:r>
      <w:r>
        <w:rPr>
          <w:rFonts w:ascii="Times New Roman" w:hAnsi="Times New Roman" w:cs="Times New Roman"/>
          <w:sz w:val="24"/>
          <w:szCs w:val="24"/>
        </w:rPr>
        <w:t>with</w:t>
      </w:r>
      <w:r w:rsidRPr="001A2328">
        <w:rPr>
          <w:rFonts w:ascii="Times New Roman" w:hAnsi="Times New Roman" w:cs="Times New Roman"/>
          <w:sz w:val="24"/>
          <w:szCs w:val="24"/>
        </w:rPr>
        <w:t xml:space="preserve"> policies</w:t>
      </w:r>
      <w:r>
        <w:rPr>
          <w:rFonts w:ascii="Times New Roman" w:hAnsi="Times New Roman" w:cs="Times New Roman"/>
          <w:sz w:val="24"/>
          <w:szCs w:val="24"/>
        </w:rPr>
        <w:t xml:space="preserve"> and established best practices</w:t>
      </w:r>
      <w:r w:rsidRPr="001A2328">
        <w:rPr>
          <w:rFonts w:ascii="Times New Roman" w:hAnsi="Times New Roman" w:cs="Times New Roman"/>
          <w:sz w:val="24"/>
          <w:szCs w:val="24"/>
        </w:rPr>
        <w:t xml:space="preserve">. </w:t>
      </w:r>
    </w:p>
    <w:p w14:paraId="256D1EBB" w14:textId="77777777" w:rsidR="002A7EE3" w:rsidRPr="001A2328" w:rsidRDefault="002A7EE3" w:rsidP="002A7EE3">
      <w:pPr>
        <w:rPr>
          <w:rFonts w:ascii="Times New Roman" w:hAnsi="Times New Roman" w:cs="Times New Roman"/>
          <w:sz w:val="24"/>
          <w:szCs w:val="24"/>
        </w:rPr>
      </w:pPr>
    </w:p>
    <w:p w14:paraId="6640BDAE" w14:textId="77777777" w:rsidR="002A7EE3" w:rsidRDefault="002A7EE3" w:rsidP="002A7EE3">
      <w:pPr>
        <w:rPr>
          <w:rFonts w:ascii="Times New Roman" w:hAnsi="Times New Roman" w:cs="Times New Roman"/>
          <w:sz w:val="24"/>
          <w:szCs w:val="24"/>
        </w:rPr>
      </w:pPr>
      <w:r w:rsidRPr="001A2328">
        <w:rPr>
          <w:rFonts w:ascii="Times New Roman" w:hAnsi="Times New Roman" w:cs="Times New Roman"/>
          <w:sz w:val="24"/>
          <w:szCs w:val="24"/>
        </w:rPr>
        <w:t>The information contained in this job description is for compliance with the American with Disabilities Act (</w:t>
      </w:r>
      <w:r>
        <w:rPr>
          <w:rFonts w:ascii="Times New Roman" w:hAnsi="Times New Roman" w:cs="Times New Roman"/>
          <w:sz w:val="24"/>
          <w:szCs w:val="24"/>
        </w:rPr>
        <w:t>ADA</w:t>
      </w:r>
      <w:r w:rsidRPr="001A2328">
        <w:rPr>
          <w:rFonts w:ascii="Times New Roman" w:hAnsi="Times New Roman" w:cs="Times New Roman"/>
          <w:sz w:val="24"/>
          <w:szCs w:val="24"/>
        </w:rPr>
        <w:t>) and is not an exhaustive list of the duties performed for this position. Additional duties are performed by the individuals currently holding this position and additional duties may be assigned.</w:t>
      </w:r>
    </w:p>
    <w:p w14:paraId="5CB99C91" w14:textId="77777777" w:rsidR="002A7EE3" w:rsidRDefault="002A7EE3" w:rsidP="002A7EE3">
      <w:pPr>
        <w:rPr>
          <w:rFonts w:ascii="Times New Roman" w:hAnsi="Times New Roman" w:cs="Times New Roman"/>
          <w:sz w:val="24"/>
          <w:szCs w:val="24"/>
        </w:rPr>
      </w:pPr>
    </w:p>
    <w:p w14:paraId="57B85724" w14:textId="77777777" w:rsidR="002A7EE3" w:rsidRPr="00295760" w:rsidRDefault="002A7EE3" w:rsidP="002A7EE3">
      <w:pPr>
        <w:rPr>
          <w:rFonts w:ascii="Times New Roman" w:hAnsi="Times New Roman" w:cs="Times New Roman"/>
          <w:b/>
          <w:bCs/>
          <w:sz w:val="24"/>
          <w:szCs w:val="24"/>
        </w:rPr>
      </w:pPr>
      <w:r>
        <w:rPr>
          <w:rFonts w:ascii="Times New Roman" w:hAnsi="Times New Roman" w:cs="Times New Roman"/>
          <w:b/>
          <w:bCs/>
          <w:sz w:val="24"/>
          <w:szCs w:val="24"/>
        </w:rPr>
        <w:t>COMPENSATION and BENEFITS</w:t>
      </w:r>
    </w:p>
    <w:p w14:paraId="55F3F291" w14:textId="47E59FA0" w:rsidR="002A7EE3" w:rsidRDefault="002A7EE3" w:rsidP="002A7EE3">
      <w:pPr>
        <w:rPr>
          <w:rFonts w:ascii="Times New Roman" w:hAnsi="Times New Roman" w:cs="Times New Roman"/>
          <w:sz w:val="24"/>
          <w:szCs w:val="24"/>
        </w:rPr>
      </w:pPr>
      <w:r>
        <w:rPr>
          <w:rFonts w:ascii="Times New Roman" w:hAnsi="Times New Roman" w:cs="Times New Roman"/>
          <w:sz w:val="24"/>
          <w:szCs w:val="24"/>
        </w:rPr>
        <w:t>Salary offer will reflect the market, experience and Oak Grove practices. Benefits include health insurance, a 7.5% retirement plan match, optional coverages, tuition discount for dependents, lunch on campus and free admission to most athletic events and student activities. Additionally, Oak Grove faculty, staff and dependents receive tuition discounts at Concordia College in Moorhead.</w:t>
      </w:r>
    </w:p>
    <w:p w14:paraId="0AAD9380" w14:textId="77777777" w:rsidR="002A7EE3" w:rsidRDefault="002A7EE3" w:rsidP="002A7EE3">
      <w:pPr>
        <w:rPr>
          <w:rFonts w:ascii="Times New Roman" w:hAnsi="Times New Roman" w:cs="Times New Roman"/>
          <w:sz w:val="24"/>
          <w:szCs w:val="24"/>
        </w:rPr>
      </w:pPr>
    </w:p>
    <w:p w14:paraId="40003B6A" w14:textId="77777777" w:rsidR="002A7EE3" w:rsidRDefault="002A7EE3" w:rsidP="002A7EE3">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63F427E6"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lastRenderedPageBreak/>
        <w:t>APPLICATION PROCESS</w:t>
      </w:r>
    </w:p>
    <w:p w14:paraId="28AB8CF4" w14:textId="77777777" w:rsidR="002A7EE3" w:rsidRPr="00525219" w:rsidRDefault="002A7EE3" w:rsidP="002A7EE3">
      <w:pPr>
        <w:rPr>
          <w:rFonts w:ascii="Times New Roman" w:eastAsia="Times New Roman" w:hAnsi="Times New Roman" w:cs="Times New Roman"/>
          <w:b/>
          <w:bCs/>
          <w:color w:val="000000" w:themeColor="text1"/>
          <w:spacing w:val="-2"/>
          <w:sz w:val="24"/>
          <w:szCs w:val="24"/>
        </w:rPr>
      </w:pPr>
      <w:r w:rsidRPr="00525219">
        <w:rPr>
          <w:rFonts w:ascii="Times New Roman" w:eastAsia="Times New Roman" w:hAnsi="Times New Roman" w:cs="Times New Roman"/>
          <w:color w:val="000000" w:themeColor="text1"/>
          <w:spacing w:val="-2"/>
          <w:sz w:val="24"/>
          <w:szCs w:val="24"/>
        </w:rPr>
        <w:t>Candidates should provide a letter of application, a current résumé or curriculum vitae, a copy of credentials for the position, and names and contact information for five professional references to:</w:t>
      </w:r>
    </w:p>
    <w:p w14:paraId="584B43C8" w14:textId="77777777" w:rsidR="002A7EE3" w:rsidRDefault="002A7EE3" w:rsidP="002A7EE3">
      <w:pPr>
        <w:rPr>
          <w:rFonts w:ascii="Times New Roman" w:eastAsia="Times New Roman" w:hAnsi="Times New Roman" w:cs="Times New Roman"/>
          <w:color w:val="000000" w:themeColor="text1"/>
          <w:sz w:val="24"/>
          <w:szCs w:val="24"/>
        </w:rPr>
      </w:pPr>
    </w:p>
    <w:p w14:paraId="5A743303"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Nicky Bogenreif</w:t>
      </w:r>
    </w:p>
    <w:p w14:paraId="36D5CE63"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Human Resources and Payroll Manager</w:t>
      </w:r>
    </w:p>
    <w:p w14:paraId="435B6CB4"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Oak Grove Lutheran School</w:t>
      </w:r>
    </w:p>
    <w:p w14:paraId="25660CD5"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124 North Terrace</w:t>
      </w:r>
    </w:p>
    <w:p w14:paraId="5707203E"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Fargo, ND 58102</w:t>
      </w:r>
    </w:p>
    <w:p w14:paraId="476CD4B2" w14:textId="77777777" w:rsidR="002A7EE3" w:rsidRDefault="002A7EE3" w:rsidP="002A7EE3">
      <w:pPr>
        <w:rPr>
          <w:rFonts w:ascii="Times New Roman" w:eastAsia="Times New Roman" w:hAnsi="Times New Roman" w:cs="Times New Roman"/>
          <w:color w:val="000000" w:themeColor="text1"/>
          <w:sz w:val="24"/>
          <w:szCs w:val="24"/>
        </w:rPr>
      </w:pPr>
      <w:hyperlink r:id="rId4">
        <w:r w:rsidRPr="7E53930C">
          <w:rPr>
            <w:rStyle w:val="Hyperlink"/>
            <w:rFonts w:ascii="Times New Roman" w:eastAsia="Times New Roman" w:hAnsi="Times New Roman" w:cs="Times New Roman"/>
            <w:sz w:val="24"/>
            <w:szCs w:val="24"/>
          </w:rPr>
          <w:t>nicky.bogenreif@oakgrovelutheran.com</w:t>
        </w:r>
      </w:hyperlink>
    </w:p>
    <w:p w14:paraId="35289944" w14:textId="77777777" w:rsidR="002A7EE3" w:rsidRDefault="002A7EE3" w:rsidP="002A7EE3">
      <w:pPr>
        <w:rPr>
          <w:rFonts w:ascii="Times New Roman" w:eastAsia="Times New Roman" w:hAnsi="Times New Roman" w:cs="Times New Roman"/>
          <w:color w:val="000000" w:themeColor="text1"/>
          <w:sz w:val="24"/>
          <w:szCs w:val="24"/>
        </w:rPr>
      </w:pPr>
    </w:p>
    <w:p w14:paraId="718C8F0E" w14:textId="77777777" w:rsidR="002A7EE3" w:rsidRDefault="002A7EE3" w:rsidP="002A7EE3">
      <w:pPr>
        <w:rPr>
          <w:rFonts w:ascii="Times New Roman" w:eastAsia="Times New Roman" w:hAnsi="Times New Roman" w:cs="Times New Roman"/>
          <w:sz w:val="24"/>
          <w:szCs w:val="24"/>
        </w:rPr>
      </w:pPr>
      <w:r w:rsidRPr="00D63CEE">
        <w:rPr>
          <w:rFonts w:ascii="Times New Roman" w:eastAsia="Times New Roman" w:hAnsi="Times New Roman" w:cs="Times New Roman"/>
          <w:sz w:val="24"/>
          <w:szCs w:val="24"/>
        </w:rPr>
        <w:t xml:space="preserve">Screening Date: </w:t>
      </w:r>
      <w:r>
        <w:rPr>
          <w:rFonts w:ascii="Times New Roman" w:eastAsia="Times New Roman" w:hAnsi="Times New Roman" w:cs="Times New Roman"/>
          <w:sz w:val="24"/>
          <w:szCs w:val="24"/>
        </w:rPr>
        <w:t>Screening will continue until the position is filled.</w:t>
      </w:r>
    </w:p>
    <w:p w14:paraId="3859059F" w14:textId="77777777" w:rsidR="002A7EE3" w:rsidRDefault="002A7EE3" w:rsidP="002A7EE3">
      <w:pPr>
        <w:rPr>
          <w:rFonts w:ascii="Times New Roman" w:eastAsia="Times New Roman" w:hAnsi="Times New Roman" w:cs="Times New Roman"/>
          <w:sz w:val="24"/>
          <w:szCs w:val="24"/>
        </w:rPr>
      </w:pPr>
    </w:p>
    <w:p w14:paraId="4A397010" w14:textId="066D358F" w:rsidR="002A7EE3" w:rsidRPr="00D63CEE" w:rsidRDefault="002A7EE3" w:rsidP="002A7E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Date: </w:t>
      </w:r>
      <w:r w:rsidR="00E018FD">
        <w:rPr>
          <w:rFonts w:ascii="Times New Roman" w:eastAsia="Times New Roman" w:hAnsi="Times New Roman" w:cs="Times New Roman"/>
          <w:sz w:val="24"/>
          <w:szCs w:val="24"/>
        </w:rPr>
        <w:t>September 15, 2025, or mutually acceptable other date</w:t>
      </w:r>
      <w:r>
        <w:rPr>
          <w:rFonts w:ascii="Times New Roman" w:eastAsia="Times New Roman" w:hAnsi="Times New Roman" w:cs="Times New Roman"/>
          <w:sz w:val="24"/>
          <w:szCs w:val="24"/>
        </w:rPr>
        <w:t>.</w:t>
      </w:r>
    </w:p>
    <w:p w14:paraId="188D04B6" w14:textId="77777777" w:rsidR="002A7EE3" w:rsidRPr="00D63CEE" w:rsidRDefault="002A7EE3" w:rsidP="002A7EE3">
      <w:pPr>
        <w:rPr>
          <w:rFonts w:ascii="Times New Roman" w:eastAsia="Times New Roman" w:hAnsi="Times New Roman" w:cs="Times New Roman"/>
          <w:sz w:val="24"/>
          <w:szCs w:val="24"/>
        </w:rPr>
      </w:pPr>
    </w:p>
    <w:p w14:paraId="74FA66FF"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Application material may be submitted by e-mail or through U.S. mail. </w:t>
      </w:r>
    </w:p>
    <w:p w14:paraId="454E3D45" w14:textId="77777777" w:rsidR="002A7EE3" w:rsidRDefault="002A7EE3" w:rsidP="002A7EE3">
      <w:pPr>
        <w:rPr>
          <w:rFonts w:ascii="Times New Roman" w:eastAsia="Times New Roman" w:hAnsi="Times New Roman" w:cs="Times New Roman"/>
          <w:color w:val="000000" w:themeColor="text1"/>
          <w:sz w:val="24"/>
          <w:szCs w:val="24"/>
        </w:rPr>
      </w:pPr>
    </w:p>
    <w:p w14:paraId="65916AD6" w14:textId="77777777" w:rsidR="002A7EE3" w:rsidRDefault="002A7EE3" w:rsidP="002A7EE3">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Additionally, any candidate invited to a campus interview must provide college or university transcripts prior to the interview. Transcripts may be submitted with the application material.</w:t>
      </w:r>
    </w:p>
    <w:p w14:paraId="16BC8DBA" w14:textId="77777777" w:rsidR="002A7EE3" w:rsidRDefault="002A7EE3" w:rsidP="002A7EE3">
      <w:pPr>
        <w:rPr>
          <w:rFonts w:ascii="Times New Roman" w:eastAsia="Times New Roman" w:hAnsi="Times New Roman" w:cs="Times New Roman"/>
          <w:color w:val="000000" w:themeColor="text1"/>
          <w:sz w:val="24"/>
          <w:szCs w:val="24"/>
        </w:rPr>
      </w:pPr>
    </w:p>
    <w:p w14:paraId="5A95E752" w14:textId="77777777" w:rsidR="002A7EE3" w:rsidRPr="00295760" w:rsidRDefault="002A7EE3" w:rsidP="002A7EE3">
      <w:pPr>
        <w:rPr>
          <w:rFonts w:ascii="Times New Roman" w:hAnsi="Times New Roman" w:cs="Times New Roman"/>
          <w:b/>
          <w:bCs/>
          <w:sz w:val="24"/>
          <w:szCs w:val="24"/>
        </w:rPr>
      </w:pPr>
      <w:r w:rsidRPr="00295760">
        <w:rPr>
          <w:rFonts w:ascii="Times New Roman" w:hAnsi="Times New Roman" w:cs="Times New Roman"/>
          <w:b/>
          <w:bCs/>
          <w:sz w:val="24"/>
          <w:szCs w:val="24"/>
        </w:rPr>
        <w:t>PREFERENCE</w:t>
      </w:r>
    </w:p>
    <w:p w14:paraId="784A1FDB" w14:textId="34EBA828" w:rsidR="0045394E" w:rsidRDefault="002A7EE3" w:rsidP="002A7EE3">
      <w:r>
        <w:rPr>
          <w:rFonts w:ascii="Times New Roman" w:hAnsi="Times New Roman" w:cs="Times New Roman"/>
          <w:sz w:val="24"/>
          <w:szCs w:val="24"/>
        </w:rPr>
        <w:t>Preference may be extended to candidates who have relationships with Oak Grove Lutheran School and to candidates who have experience in educational settings.</w:t>
      </w:r>
    </w:p>
    <w:sectPr w:rsidR="00453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3"/>
    <w:rsid w:val="000D0813"/>
    <w:rsid w:val="001F5149"/>
    <w:rsid w:val="0025415B"/>
    <w:rsid w:val="002A7EE3"/>
    <w:rsid w:val="002D06F6"/>
    <w:rsid w:val="003105CB"/>
    <w:rsid w:val="00312D4B"/>
    <w:rsid w:val="00394DBF"/>
    <w:rsid w:val="003C1384"/>
    <w:rsid w:val="00420ACE"/>
    <w:rsid w:val="0042285E"/>
    <w:rsid w:val="0045394E"/>
    <w:rsid w:val="00484D17"/>
    <w:rsid w:val="0054220A"/>
    <w:rsid w:val="00583000"/>
    <w:rsid w:val="00615C04"/>
    <w:rsid w:val="00666460"/>
    <w:rsid w:val="006666FF"/>
    <w:rsid w:val="0073738F"/>
    <w:rsid w:val="00821E67"/>
    <w:rsid w:val="00920F30"/>
    <w:rsid w:val="00984536"/>
    <w:rsid w:val="009A351B"/>
    <w:rsid w:val="009E1C07"/>
    <w:rsid w:val="00A4162D"/>
    <w:rsid w:val="00A45579"/>
    <w:rsid w:val="00B74D31"/>
    <w:rsid w:val="00B96C85"/>
    <w:rsid w:val="00BD0DD5"/>
    <w:rsid w:val="00C845A0"/>
    <w:rsid w:val="00C8779D"/>
    <w:rsid w:val="00D802E9"/>
    <w:rsid w:val="00D8407D"/>
    <w:rsid w:val="00E018FD"/>
    <w:rsid w:val="00E21B0B"/>
    <w:rsid w:val="00E93629"/>
    <w:rsid w:val="00FC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B2951"/>
  <w15:chartTrackingRefBased/>
  <w15:docId w15:val="{E38B0B09-F71A-574A-A5D5-2F061AAE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E3"/>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A7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E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E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7E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7E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7E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7E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7E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7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E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E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7E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7EE3"/>
    <w:rPr>
      <w:i/>
      <w:iCs/>
      <w:color w:val="404040" w:themeColor="text1" w:themeTint="BF"/>
    </w:rPr>
  </w:style>
  <w:style w:type="paragraph" w:styleId="ListParagraph">
    <w:name w:val="List Paragraph"/>
    <w:basedOn w:val="Normal"/>
    <w:uiPriority w:val="34"/>
    <w:qFormat/>
    <w:rsid w:val="002A7EE3"/>
    <w:pPr>
      <w:ind w:left="720"/>
      <w:contextualSpacing/>
    </w:pPr>
  </w:style>
  <w:style w:type="character" w:styleId="IntenseEmphasis">
    <w:name w:val="Intense Emphasis"/>
    <w:basedOn w:val="DefaultParagraphFont"/>
    <w:uiPriority w:val="21"/>
    <w:qFormat/>
    <w:rsid w:val="002A7EE3"/>
    <w:rPr>
      <w:i/>
      <w:iCs/>
      <w:color w:val="0F4761" w:themeColor="accent1" w:themeShade="BF"/>
    </w:rPr>
  </w:style>
  <w:style w:type="paragraph" w:styleId="IntenseQuote">
    <w:name w:val="Intense Quote"/>
    <w:basedOn w:val="Normal"/>
    <w:next w:val="Normal"/>
    <w:link w:val="IntenseQuoteChar"/>
    <w:uiPriority w:val="30"/>
    <w:qFormat/>
    <w:rsid w:val="002A7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EE3"/>
    <w:rPr>
      <w:i/>
      <w:iCs/>
      <w:color w:val="0F4761" w:themeColor="accent1" w:themeShade="BF"/>
    </w:rPr>
  </w:style>
  <w:style w:type="character" w:styleId="IntenseReference">
    <w:name w:val="Intense Reference"/>
    <w:basedOn w:val="DefaultParagraphFont"/>
    <w:uiPriority w:val="32"/>
    <w:qFormat/>
    <w:rsid w:val="002A7EE3"/>
    <w:rPr>
      <w:b/>
      <w:bCs/>
      <w:smallCaps/>
      <w:color w:val="0F4761" w:themeColor="accent1" w:themeShade="BF"/>
      <w:spacing w:val="5"/>
    </w:rPr>
  </w:style>
  <w:style w:type="character" w:styleId="Hyperlink">
    <w:name w:val="Hyperlink"/>
    <w:basedOn w:val="DefaultParagraphFont"/>
    <w:uiPriority w:val="99"/>
    <w:unhideWhenUsed/>
    <w:rsid w:val="002A7EE3"/>
    <w:rPr>
      <w:color w:val="467886" w:themeColor="hyperlink"/>
      <w:u w:val="single"/>
    </w:rPr>
  </w:style>
  <w:style w:type="character" w:styleId="FollowedHyperlink">
    <w:name w:val="FollowedHyperlink"/>
    <w:basedOn w:val="DefaultParagraphFont"/>
    <w:uiPriority w:val="99"/>
    <w:semiHidden/>
    <w:unhideWhenUsed/>
    <w:rsid w:val="006666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ky.bogenreif@oakgroveluther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Oak Grove Lutheran School</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Otterson</dc:creator>
  <cp:keywords/>
  <dc:description/>
  <cp:lastModifiedBy>Bob Otterson</cp:lastModifiedBy>
  <cp:revision>13</cp:revision>
  <cp:lastPrinted>2025-07-29T01:10:00Z</cp:lastPrinted>
  <dcterms:created xsi:type="dcterms:W3CDTF">2025-07-21T15:06:00Z</dcterms:created>
  <dcterms:modified xsi:type="dcterms:W3CDTF">2025-07-30T13:19:00Z</dcterms:modified>
</cp:coreProperties>
</file>